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E291D16" w:rsidR="00933EE4" w:rsidRDefault="000E7F6D" w:rsidP="0E5F3C99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  <w:r w:rsidR="3F03D9C7" w:rsidRPr="5EF538BE">
        <w:rPr>
          <w:rFonts w:ascii="Times New Roman" w:eastAsia="Times New Roman" w:hAnsi="Times New Roman" w:cs="Times New Roman"/>
        </w:rPr>
        <w:t xml:space="preserve"> April</w:t>
      </w:r>
      <w:r w:rsidR="5A9BEA4D" w:rsidRPr="5EF538BE">
        <w:rPr>
          <w:rFonts w:ascii="Times New Roman" w:eastAsia="Times New Roman" w:hAnsi="Times New Roman" w:cs="Times New Roman"/>
        </w:rPr>
        <w:t>, 2025</w:t>
      </w:r>
    </w:p>
    <w:p w14:paraId="753E509B" w14:textId="7546D8C2" w:rsidR="3B61CB94" w:rsidRDefault="00617168" w:rsidP="47E03AD5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KNOCKING AT</w:t>
      </w:r>
      <w:r w:rsidR="00BB7BEA">
        <w:rPr>
          <w:rFonts w:ascii="Times New Roman" w:eastAsia="Times New Roman" w:hAnsi="Times New Roman" w:cs="Times New Roman"/>
          <w:b/>
          <w:bCs/>
        </w:rPr>
        <w:t xml:space="preserve"> </w:t>
      </w:r>
      <w:r w:rsidR="00A10403">
        <w:rPr>
          <w:rFonts w:ascii="Times New Roman" w:eastAsia="Times New Roman" w:hAnsi="Times New Roman" w:cs="Times New Roman"/>
          <w:b/>
          <w:bCs/>
        </w:rPr>
        <w:t xml:space="preserve">YOUR </w:t>
      </w:r>
      <w:r w:rsidR="00BB7BEA">
        <w:rPr>
          <w:rFonts w:ascii="Times New Roman" w:eastAsia="Times New Roman" w:hAnsi="Times New Roman" w:cs="Times New Roman"/>
          <w:b/>
          <w:bCs/>
        </w:rPr>
        <w:t>DOOR: TRAYPACK DELIVERS</w:t>
      </w:r>
      <w:r w:rsidR="6B28CC98" w:rsidRPr="2CA20C58">
        <w:rPr>
          <w:rFonts w:ascii="Times New Roman" w:eastAsia="Times New Roman" w:hAnsi="Times New Roman" w:cs="Times New Roman"/>
          <w:b/>
          <w:bCs/>
        </w:rPr>
        <w:t xml:space="preserve"> FOR </w:t>
      </w:r>
      <w:r w:rsidR="7C227B55" w:rsidRPr="2CA20C58">
        <w:rPr>
          <w:rFonts w:ascii="Times New Roman" w:eastAsia="Times New Roman" w:hAnsi="Times New Roman" w:cs="Times New Roman"/>
          <w:b/>
          <w:bCs/>
        </w:rPr>
        <w:t>P &amp; G TRUCKING</w:t>
      </w:r>
    </w:p>
    <w:p w14:paraId="475D12AF" w14:textId="52285B0C" w:rsidR="1E25DDCB" w:rsidRDefault="00072B18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1E25DDCB" w:rsidRPr="2CA20C58">
        <w:rPr>
          <w:rFonts w:ascii="Times New Roman" w:eastAsia="Times New Roman" w:hAnsi="Times New Roman" w:cs="Times New Roman"/>
        </w:rPr>
        <w:t xml:space="preserve">oving produce around the country, transporting construction </w:t>
      </w:r>
      <w:proofErr w:type="gramStart"/>
      <w:r w:rsidR="1E25DDCB" w:rsidRPr="2CA20C58">
        <w:rPr>
          <w:rFonts w:ascii="Times New Roman" w:eastAsia="Times New Roman" w:hAnsi="Times New Roman" w:cs="Times New Roman"/>
        </w:rPr>
        <w:t>material</w:t>
      </w:r>
      <w:r w:rsidR="00732109">
        <w:rPr>
          <w:rFonts w:ascii="Times New Roman" w:eastAsia="Times New Roman" w:hAnsi="Times New Roman" w:cs="Times New Roman"/>
        </w:rPr>
        <w:t>s</w:t>
      </w:r>
      <w:proofErr w:type="gramEnd"/>
      <w:r w:rsidR="1E25DDCB" w:rsidRPr="2CA20C58">
        <w:rPr>
          <w:rFonts w:ascii="Times New Roman" w:eastAsia="Times New Roman" w:hAnsi="Times New Roman" w:cs="Times New Roman"/>
        </w:rPr>
        <w:t xml:space="preserve"> or </w:t>
      </w:r>
      <w:r w:rsidR="00732109">
        <w:rPr>
          <w:rFonts w:ascii="Times New Roman" w:eastAsia="Times New Roman" w:hAnsi="Times New Roman" w:cs="Times New Roman"/>
        </w:rPr>
        <w:t>distributing</w:t>
      </w:r>
      <w:r w:rsidR="1E25DDCB" w:rsidRPr="2CA20C58">
        <w:rPr>
          <w:rFonts w:ascii="Times New Roman" w:eastAsia="Times New Roman" w:hAnsi="Times New Roman" w:cs="Times New Roman"/>
        </w:rPr>
        <w:t xml:space="preserve"> freight</w:t>
      </w:r>
      <w:r>
        <w:rPr>
          <w:rFonts w:ascii="Times New Roman" w:eastAsia="Times New Roman" w:hAnsi="Times New Roman" w:cs="Times New Roman"/>
        </w:rPr>
        <w:t>,</w:t>
      </w:r>
      <w:r w:rsidR="611048D8" w:rsidRPr="2CA20C58">
        <w:rPr>
          <w:rFonts w:ascii="Times New Roman" w:eastAsia="Times New Roman" w:hAnsi="Times New Roman" w:cs="Times New Roman"/>
        </w:rPr>
        <w:t xml:space="preserve"> </w:t>
      </w:r>
      <w:r w:rsidR="008957A4">
        <w:rPr>
          <w:rFonts w:ascii="Times New Roman" w:eastAsia="Times New Roman" w:hAnsi="Times New Roman" w:cs="Times New Roman"/>
        </w:rPr>
        <w:t xml:space="preserve">there’s no denying </w:t>
      </w:r>
      <w:r>
        <w:rPr>
          <w:rFonts w:ascii="Times New Roman" w:eastAsia="Times New Roman" w:hAnsi="Times New Roman" w:cs="Times New Roman"/>
        </w:rPr>
        <w:t xml:space="preserve">that </w:t>
      </w:r>
      <w:r w:rsidR="611048D8" w:rsidRPr="2CA20C58">
        <w:rPr>
          <w:rFonts w:ascii="Times New Roman" w:eastAsia="Times New Roman" w:hAnsi="Times New Roman" w:cs="Times New Roman"/>
        </w:rPr>
        <w:t xml:space="preserve">trucks play an </w:t>
      </w:r>
      <w:r w:rsidR="1429B2FE" w:rsidRPr="2CA20C58">
        <w:rPr>
          <w:rFonts w:ascii="Times New Roman" w:eastAsia="Times New Roman" w:hAnsi="Times New Roman" w:cs="Times New Roman"/>
        </w:rPr>
        <w:t>indispensable</w:t>
      </w:r>
      <w:r w:rsidR="611048D8" w:rsidRPr="2CA20C58">
        <w:rPr>
          <w:rFonts w:ascii="Times New Roman" w:eastAsia="Times New Roman" w:hAnsi="Times New Roman" w:cs="Times New Roman"/>
        </w:rPr>
        <w:t xml:space="preserve"> role in </w:t>
      </w:r>
      <w:r w:rsidR="008C2C1F" w:rsidRPr="2CA20C58">
        <w:rPr>
          <w:rFonts w:ascii="Times New Roman" w:eastAsia="Times New Roman" w:hAnsi="Times New Roman" w:cs="Times New Roman"/>
        </w:rPr>
        <w:t>Australia</w:t>
      </w:r>
      <w:r w:rsidR="008C2C1F">
        <w:rPr>
          <w:rFonts w:ascii="Times New Roman" w:eastAsia="Times New Roman" w:hAnsi="Times New Roman" w:cs="Times New Roman"/>
        </w:rPr>
        <w:t xml:space="preserve">’s </w:t>
      </w:r>
      <w:r w:rsidR="611048D8" w:rsidRPr="2CA20C58">
        <w:rPr>
          <w:rFonts w:ascii="Times New Roman" w:eastAsia="Times New Roman" w:hAnsi="Times New Roman" w:cs="Times New Roman"/>
        </w:rPr>
        <w:t>supply chain</w:t>
      </w:r>
      <w:r w:rsidR="008C2C1F">
        <w:rPr>
          <w:rFonts w:ascii="Times New Roman" w:eastAsia="Times New Roman" w:hAnsi="Times New Roman" w:cs="Times New Roman"/>
        </w:rPr>
        <w:t>.</w:t>
      </w:r>
    </w:p>
    <w:p w14:paraId="639490DB" w14:textId="0623E873" w:rsidR="7B94E673" w:rsidRDefault="00695E9A" w:rsidP="0084350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3EE1A86B">
        <w:rPr>
          <w:rFonts w:ascii="Times New Roman" w:eastAsia="Times New Roman" w:hAnsi="Times New Roman" w:cs="Times New Roman"/>
        </w:rPr>
        <w:t>For those</w:t>
      </w:r>
      <w:r w:rsidR="7B94E673" w:rsidRPr="3EE1A86B">
        <w:rPr>
          <w:rFonts w:ascii="Times New Roman" w:eastAsia="Times New Roman" w:hAnsi="Times New Roman" w:cs="Times New Roman"/>
        </w:rPr>
        <w:t xml:space="preserve"> communit</w:t>
      </w:r>
      <w:r w:rsidRPr="3EE1A86B">
        <w:rPr>
          <w:rFonts w:ascii="Times New Roman" w:eastAsia="Times New Roman" w:hAnsi="Times New Roman" w:cs="Times New Roman"/>
        </w:rPr>
        <w:t>ies</w:t>
      </w:r>
      <w:r w:rsidR="00B67911" w:rsidRPr="3EE1A86B">
        <w:rPr>
          <w:rFonts w:ascii="Times New Roman" w:eastAsia="Times New Roman" w:hAnsi="Times New Roman" w:cs="Times New Roman"/>
        </w:rPr>
        <w:t xml:space="preserve"> outside the city centre, </w:t>
      </w:r>
      <w:r w:rsidR="001D3B1D" w:rsidRPr="3EE1A86B">
        <w:rPr>
          <w:rFonts w:ascii="Times New Roman" w:eastAsia="Times New Roman" w:hAnsi="Times New Roman" w:cs="Times New Roman"/>
        </w:rPr>
        <w:t>the</w:t>
      </w:r>
      <w:r w:rsidR="00072B18" w:rsidRPr="3EE1A86B">
        <w:rPr>
          <w:rFonts w:ascii="Times New Roman" w:eastAsia="Times New Roman" w:hAnsi="Times New Roman" w:cs="Times New Roman"/>
        </w:rPr>
        <w:t>re are</w:t>
      </w:r>
      <w:r w:rsidR="001D3B1D" w:rsidRPr="3EE1A86B">
        <w:rPr>
          <w:rFonts w:ascii="Times New Roman" w:eastAsia="Times New Roman" w:hAnsi="Times New Roman" w:cs="Times New Roman"/>
        </w:rPr>
        <w:t xml:space="preserve"> hundreds of </w:t>
      </w:r>
      <w:r w:rsidR="00877A81" w:rsidRPr="3EE1A86B">
        <w:rPr>
          <w:rFonts w:ascii="Times New Roman" w:eastAsia="Times New Roman" w:hAnsi="Times New Roman" w:cs="Times New Roman"/>
        </w:rPr>
        <w:t xml:space="preserve">smaller, </w:t>
      </w:r>
      <w:r w:rsidR="001D3B1D" w:rsidRPr="3EE1A86B">
        <w:rPr>
          <w:rFonts w:ascii="Times New Roman" w:eastAsia="Times New Roman" w:hAnsi="Times New Roman" w:cs="Times New Roman"/>
        </w:rPr>
        <w:t xml:space="preserve">dedicated </w:t>
      </w:r>
      <w:r w:rsidR="00A40466" w:rsidRPr="3EE1A86B">
        <w:rPr>
          <w:rFonts w:ascii="Times New Roman" w:eastAsia="Times New Roman" w:hAnsi="Times New Roman" w:cs="Times New Roman"/>
        </w:rPr>
        <w:t>transport operators</w:t>
      </w:r>
      <w:r w:rsidR="001D3B1D" w:rsidRPr="3EE1A86B">
        <w:rPr>
          <w:rFonts w:ascii="Times New Roman" w:eastAsia="Times New Roman" w:hAnsi="Times New Roman" w:cs="Times New Roman"/>
        </w:rPr>
        <w:t xml:space="preserve">, such as </w:t>
      </w:r>
      <w:r w:rsidR="15EF4560" w:rsidRPr="3EE1A86B">
        <w:rPr>
          <w:rFonts w:ascii="Times New Roman" w:eastAsia="Times New Roman" w:hAnsi="Times New Roman" w:cs="Times New Roman"/>
          <w:color w:val="156082" w:themeColor="accent1"/>
          <w:u w:val="single"/>
        </w:rPr>
        <w:t>P &amp; G Trucking</w:t>
      </w:r>
      <w:r w:rsidR="15EF4560" w:rsidRPr="3EE1A86B">
        <w:rPr>
          <w:rFonts w:ascii="Times New Roman" w:eastAsia="Times New Roman" w:hAnsi="Times New Roman" w:cs="Times New Roman"/>
        </w:rPr>
        <w:t xml:space="preserve"> in </w:t>
      </w:r>
      <w:r w:rsidR="004F61F0" w:rsidRPr="3EE1A86B">
        <w:rPr>
          <w:rFonts w:ascii="Times New Roman" w:eastAsia="Times New Roman" w:hAnsi="Times New Roman" w:cs="Times New Roman"/>
        </w:rPr>
        <w:t>Canberra</w:t>
      </w:r>
      <w:r w:rsidR="001D3B1D" w:rsidRPr="3EE1A86B">
        <w:rPr>
          <w:rFonts w:ascii="Times New Roman" w:eastAsia="Times New Roman" w:hAnsi="Times New Roman" w:cs="Times New Roman"/>
        </w:rPr>
        <w:t xml:space="preserve"> </w:t>
      </w:r>
      <w:r w:rsidR="00072B18" w:rsidRPr="3EE1A86B">
        <w:rPr>
          <w:rFonts w:ascii="Times New Roman" w:eastAsia="Times New Roman" w:hAnsi="Times New Roman" w:cs="Times New Roman"/>
        </w:rPr>
        <w:t xml:space="preserve">which </w:t>
      </w:r>
      <w:r w:rsidR="00B67911" w:rsidRPr="3EE1A86B">
        <w:rPr>
          <w:rFonts w:ascii="Times New Roman" w:eastAsia="Times New Roman" w:hAnsi="Times New Roman" w:cs="Times New Roman"/>
        </w:rPr>
        <w:t>are vital in ensuring that</w:t>
      </w:r>
      <w:r w:rsidR="008957A4" w:rsidRPr="3EE1A86B">
        <w:rPr>
          <w:rFonts w:ascii="Times New Roman" w:eastAsia="Times New Roman" w:hAnsi="Times New Roman" w:cs="Times New Roman"/>
        </w:rPr>
        <w:t xml:space="preserve"> </w:t>
      </w:r>
      <w:r w:rsidR="00072B18" w:rsidRPr="3EE1A86B">
        <w:rPr>
          <w:rFonts w:ascii="Times New Roman" w:eastAsia="Times New Roman" w:hAnsi="Times New Roman" w:cs="Times New Roman"/>
        </w:rPr>
        <w:t xml:space="preserve">people </w:t>
      </w:r>
      <w:r w:rsidR="008957A4" w:rsidRPr="3EE1A86B">
        <w:rPr>
          <w:rFonts w:ascii="Times New Roman" w:eastAsia="Times New Roman" w:hAnsi="Times New Roman" w:cs="Times New Roman"/>
        </w:rPr>
        <w:t>receive their goods—</w:t>
      </w:r>
      <w:r w:rsidR="5B32476C" w:rsidRPr="3EE1A86B">
        <w:rPr>
          <w:rFonts w:ascii="Times New Roman" w:eastAsia="Times New Roman" w:hAnsi="Times New Roman" w:cs="Times New Roman"/>
        </w:rPr>
        <w:t>with an estimated</w:t>
      </w:r>
      <w:r w:rsidR="5B32476C">
        <w:t xml:space="preserve"> </w:t>
      </w:r>
      <w:hyperlink r:id="rId7">
        <w:r w:rsidR="00072B18" w:rsidRPr="3EE1A86B">
          <w:rPr>
            <w:rStyle w:val="Hyperlink"/>
            <w:rFonts w:ascii="Times New Roman" w:eastAsia="Times New Roman" w:hAnsi="Times New Roman" w:cs="Times New Roman"/>
          </w:rPr>
          <w:t>241.8 billion tonne-kilometres of road freight</w:t>
        </w:r>
      </w:hyperlink>
      <w:r w:rsidR="0084350E" w:rsidRPr="3EE1A86B">
        <w:rPr>
          <w:rFonts w:ascii="Times New Roman" w:eastAsia="Times New Roman" w:hAnsi="Times New Roman" w:cs="Times New Roman"/>
        </w:rPr>
        <w:t xml:space="preserve"> moved in the 2022-</w:t>
      </w:r>
      <w:r w:rsidR="00987EA7" w:rsidRPr="3EE1A86B">
        <w:rPr>
          <w:rFonts w:ascii="Times New Roman" w:eastAsia="Times New Roman" w:hAnsi="Times New Roman" w:cs="Times New Roman"/>
        </w:rPr>
        <w:t>2023 financial year</w:t>
      </w:r>
      <w:r w:rsidR="0AFDD0A3" w:rsidRPr="3EE1A86B">
        <w:rPr>
          <w:rFonts w:ascii="Times New Roman" w:eastAsia="Times New Roman" w:hAnsi="Times New Roman" w:cs="Times New Roman"/>
        </w:rPr>
        <w:t xml:space="preserve"> in Australia</w:t>
      </w:r>
      <w:r w:rsidR="00987EA7" w:rsidRPr="3EE1A86B">
        <w:rPr>
          <w:rFonts w:ascii="Times New Roman" w:eastAsia="Times New Roman" w:hAnsi="Times New Roman" w:cs="Times New Roman"/>
        </w:rPr>
        <w:t xml:space="preserve">. </w:t>
      </w:r>
    </w:p>
    <w:p w14:paraId="1E1367C7" w14:textId="21C53B0F" w:rsidR="5B32476C" w:rsidRDefault="00072B18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</w:t>
      </w:r>
      <w:r w:rsidR="00C70C88">
        <w:rPr>
          <w:rFonts w:ascii="Times New Roman" w:eastAsia="Times New Roman" w:hAnsi="Times New Roman" w:cs="Times New Roman"/>
        </w:rPr>
        <w:t>t</w:t>
      </w:r>
      <w:r w:rsidR="00D154CE">
        <w:rPr>
          <w:rFonts w:ascii="Times New Roman" w:eastAsia="Times New Roman" w:hAnsi="Times New Roman" w:cs="Times New Roman"/>
        </w:rPr>
        <w:t>’</w:t>
      </w:r>
      <w:r w:rsidR="00C70C88">
        <w:rPr>
          <w:rFonts w:ascii="Times New Roman" w:eastAsia="Times New Roman" w:hAnsi="Times New Roman" w:cs="Times New Roman"/>
        </w:rPr>
        <w:t>s</w:t>
      </w:r>
      <w:proofErr w:type="gramEnd"/>
      <w:r w:rsidR="00C70C88">
        <w:rPr>
          <w:rFonts w:ascii="Times New Roman" w:eastAsia="Times New Roman" w:hAnsi="Times New Roman" w:cs="Times New Roman"/>
        </w:rPr>
        <w:t xml:space="preserve"> common for </w:t>
      </w:r>
      <w:r>
        <w:rPr>
          <w:rFonts w:ascii="Times New Roman" w:eastAsia="Times New Roman" w:hAnsi="Times New Roman" w:cs="Times New Roman"/>
        </w:rPr>
        <w:t xml:space="preserve">much of this </w:t>
      </w:r>
      <w:r w:rsidR="00660EFA">
        <w:rPr>
          <w:rFonts w:ascii="Times New Roman" w:eastAsia="Times New Roman" w:hAnsi="Times New Roman" w:cs="Times New Roman"/>
        </w:rPr>
        <w:t xml:space="preserve">freight movement </w:t>
      </w:r>
      <w:r w:rsidR="00C70C88">
        <w:rPr>
          <w:rFonts w:ascii="Times New Roman" w:eastAsia="Times New Roman" w:hAnsi="Times New Roman" w:cs="Times New Roman"/>
        </w:rPr>
        <w:t>to be</w:t>
      </w:r>
      <w:r w:rsidR="00660EFA">
        <w:rPr>
          <w:rFonts w:ascii="Times New Roman" w:eastAsia="Times New Roman" w:hAnsi="Times New Roman" w:cs="Times New Roman"/>
        </w:rPr>
        <w:t xml:space="preserve"> conducted using heavy-duty </w:t>
      </w:r>
      <w:r w:rsidR="00E90D83">
        <w:rPr>
          <w:rFonts w:ascii="Times New Roman" w:eastAsia="Times New Roman" w:hAnsi="Times New Roman" w:cs="Times New Roman"/>
        </w:rPr>
        <w:t>vehicles</w:t>
      </w:r>
      <w:r w:rsidR="00256189">
        <w:rPr>
          <w:rFonts w:ascii="Times New Roman" w:eastAsia="Times New Roman" w:hAnsi="Times New Roman" w:cs="Times New Roman"/>
        </w:rPr>
        <w:t>. But</w:t>
      </w:r>
      <w:r w:rsidR="00660EFA">
        <w:rPr>
          <w:rFonts w:ascii="Times New Roman" w:eastAsia="Times New Roman" w:hAnsi="Times New Roman" w:cs="Times New Roman"/>
        </w:rPr>
        <w:t xml:space="preserve"> </w:t>
      </w:r>
      <w:r w:rsidR="00404858">
        <w:rPr>
          <w:rFonts w:ascii="Times New Roman" w:eastAsia="Times New Roman" w:hAnsi="Times New Roman" w:cs="Times New Roman"/>
        </w:rPr>
        <w:t>P &amp; G T</w:t>
      </w:r>
      <w:r w:rsidR="251BB404" w:rsidRPr="2CA20C58">
        <w:rPr>
          <w:rFonts w:ascii="Times New Roman" w:eastAsia="Times New Roman" w:hAnsi="Times New Roman" w:cs="Times New Roman"/>
        </w:rPr>
        <w:t>ruck</w:t>
      </w:r>
      <w:r w:rsidR="00877A81">
        <w:rPr>
          <w:rFonts w:ascii="Times New Roman" w:eastAsia="Times New Roman" w:hAnsi="Times New Roman" w:cs="Times New Roman"/>
        </w:rPr>
        <w:t>ing</w:t>
      </w:r>
      <w:r w:rsidR="00256189">
        <w:rPr>
          <w:rFonts w:ascii="Times New Roman" w:eastAsia="Times New Roman" w:hAnsi="Times New Roman" w:cs="Times New Roman"/>
        </w:rPr>
        <w:t xml:space="preserve"> is doing things a little differently,</w:t>
      </w:r>
      <w:r w:rsidR="00877A81">
        <w:rPr>
          <w:rFonts w:ascii="Times New Roman" w:eastAsia="Times New Roman" w:hAnsi="Times New Roman" w:cs="Times New Roman"/>
        </w:rPr>
        <w:t xml:space="preserve"> </w:t>
      </w:r>
      <w:r w:rsidR="00E90D83">
        <w:rPr>
          <w:rFonts w:ascii="Times New Roman" w:eastAsia="Times New Roman" w:hAnsi="Times New Roman" w:cs="Times New Roman"/>
        </w:rPr>
        <w:t>reserv</w:t>
      </w:r>
      <w:r w:rsidR="00256189">
        <w:rPr>
          <w:rFonts w:ascii="Times New Roman" w:eastAsia="Times New Roman" w:hAnsi="Times New Roman" w:cs="Times New Roman"/>
        </w:rPr>
        <w:t>ing</w:t>
      </w:r>
      <w:r w:rsidR="00E90D83">
        <w:rPr>
          <w:rFonts w:ascii="Times New Roman" w:eastAsia="Times New Roman" w:hAnsi="Times New Roman" w:cs="Times New Roman"/>
        </w:rPr>
        <w:t xml:space="preserve"> the</w:t>
      </w:r>
      <w:r w:rsidR="00404858">
        <w:rPr>
          <w:rFonts w:ascii="Times New Roman" w:eastAsia="Times New Roman" w:hAnsi="Times New Roman" w:cs="Times New Roman"/>
        </w:rPr>
        <w:t>ir</w:t>
      </w:r>
      <w:r w:rsidR="00660EFA">
        <w:rPr>
          <w:rFonts w:ascii="Times New Roman" w:eastAsia="Times New Roman" w:hAnsi="Times New Roman" w:cs="Times New Roman"/>
        </w:rPr>
        <w:t xml:space="preserve"> prime movers </w:t>
      </w:r>
      <w:r w:rsidR="00145FBA">
        <w:rPr>
          <w:rFonts w:ascii="Times New Roman" w:eastAsia="Times New Roman" w:hAnsi="Times New Roman" w:cs="Times New Roman"/>
        </w:rPr>
        <w:t>for bi-weekly interstate runs</w:t>
      </w:r>
      <w:r w:rsidR="00256189">
        <w:rPr>
          <w:rFonts w:ascii="Times New Roman" w:eastAsia="Times New Roman" w:hAnsi="Times New Roman" w:cs="Times New Roman"/>
        </w:rPr>
        <w:t xml:space="preserve"> and</w:t>
      </w:r>
      <w:r w:rsidR="005B608E">
        <w:rPr>
          <w:rFonts w:ascii="Times New Roman" w:eastAsia="Times New Roman" w:hAnsi="Times New Roman" w:cs="Times New Roman"/>
        </w:rPr>
        <w:t xml:space="preserve"> trusting </w:t>
      </w:r>
      <w:r w:rsidR="00640BA6">
        <w:rPr>
          <w:rFonts w:ascii="Times New Roman" w:eastAsia="Times New Roman" w:hAnsi="Times New Roman" w:cs="Times New Roman"/>
        </w:rPr>
        <w:t>Isuzu’s</w:t>
      </w:r>
      <w:r w:rsidR="00C208F8">
        <w:rPr>
          <w:rFonts w:ascii="Times New Roman" w:eastAsia="Times New Roman" w:hAnsi="Times New Roman" w:cs="Times New Roman"/>
        </w:rPr>
        <w:t xml:space="preserve"> medium wheelbase</w:t>
      </w:r>
      <w:r w:rsidR="00640BA6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640BA6" w:rsidRPr="00981ED0">
          <w:rPr>
            <w:rStyle w:val="Hyperlink"/>
            <w:rFonts w:ascii="Times New Roman" w:eastAsia="Times New Roman" w:hAnsi="Times New Roman" w:cs="Times New Roman"/>
          </w:rPr>
          <w:t xml:space="preserve">NLR 45-150 </w:t>
        </w:r>
        <w:proofErr w:type="spellStart"/>
        <w:r w:rsidR="00640BA6" w:rsidRPr="00981ED0">
          <w:rPr>
            <w:rStyle w:val="Hyperlink"/>
            <w:rFonts w:ascii="Times New Roman" w:eastAsia="Times New Roman" w:hAnsi="Times New Roman" w:cs="Times New Roman"/>
          </w:rPr>
          <w:t>Traypack</w:t>
        </w:r>
        <w:proofErr w:type="spellEnd"/>
      </w:hyperlink>
      <w:r w:rsidR="00640BA6">
        <w:rPr>
          <w:rFonts w:ascii="Times New Roman" w:eastAsia="Times New Roman" w:hAnsi="Times New Roman" w:cs="Times New Roman"/>
        </w:rPr>
        <w:t xml:space="preserve"> </w:t>
      </w:r>
      <w:r w:rsidR="00F7161B">
        <w:rPr>
          <w:rFonts w:ascii="Times New Roman" w:eastAsia="Times New Roman" w:hAnsi="Times New Roman" w:cs="Times New Roman"/>
        </w:rPr>
        <w:t>for</w:t>
      </w:r>
      <w:r w:rsidR="00640BA6">
        <w:rPr>
          <w:rFonts w:ascii="Times New Roman" w:eastAsia="Times New Roman" w:hAnsi="Times New Roman" w:cs="Times New Roman"/>
        </w:rPr>
        <w:t xml:space="preserve"> last</w:t>
      </w:r>
      <w:r w:rsidR="005B608E">
        <w:rPr>
          <w:rFonts w:ascii="Times New Roman" w:eastAsia="Times New Roman" w:hAnsi="Times New Roman" w:cs="Times New Roman"/>
        </w:rPr>
        <w:t>-</w:t>
      </w:r>
      <w:r w:rsidR="00640BA6">
        <w:rPr>
          <w:rFonts w:ascii="Times New Roman" w:eastAsia="Times New Roman" w:hAnsi="Times New Roman" w:cs="Times New Roman"/>
        </w:rPr>
        <w:t>mile</w:t>
      </w:r>
      <w:r w:rsidR="005B608E">
        <w:rPr>
          <w:rFonts w:ascii="Times New Roman" w:eastAsia="Times New Roman" w:hAnsi="Times New Roman" w:cs="Times New Roman"/>
        </w:rPr>
        <w:t xml:space="preserve"> deliveries.</w:t>
      </w:r>
    </w:p>
    <w:p w14:paraId="1DB0B7E2" w14:textId="77AE0E9E" w:rsidR="005B608E" w:rsidRDefault="00046C99" w:rsidP="005B608E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company opened in 2018</w:t>
      </w:r>
      <w:r w:rsidR="00574098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is</w:t>
      </w:r>
      <w:r w:rsidR="005B608E" w:rsidRPr="2CA20C58">
        <w:rPr>
          <w:rFonts w:ascii="Times New Roman" w:eastAsia="Times New Roman" w:hAnsi="Times New Roman" w:cs="Times New Roman"/>
        </w:rPr>
        <w:t xml:space="preserve"> based in Canberra</w:t>
      </w:r>
      <w:r w:rsidR="005B608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with </w:t>
      </w:r>
      <w:r w:rsidR="005B608E" w:rsidRPr="2CA20C58">
        <w:rPr>
          <w:rFonts w:ascii="Times New Roman" w:eastAsia="Times New Roman" w:hAnsi="Times New Roman" w:cs="Times New Roman"/>
        </w:rPr>
        <w:t xml:space="preserve">a depot in </w:t>
      </w:r>
      <w:r>
        <w:rPr>
          <w:rFonts w:ascii="Times New Roman" w:eastAsia="Times New Roman" w:hAnsi="Times New Roman" w:cs="Times New Roman"/>
        </w:rPr>
        <w:t xml:space="preserve">the flourishing regional centre of </w:t>
      </w:r>
      <w:r w:rsidR="005B608E" w:rsidRPr="2CA20C58">
        <w:rPr>
          <w:rFonts w:ascii="Times New Roman" w:eastAsia="Times New Roman" w:hAnsi="Times New Roman" w:cs="Times New Roman"/>
        </w:rPr>
        <w:t>Young and another in Brisbane</w:t>
      </w:r>
      <w:r w:rsidR="00C70C88">
        <w:rPr>
          <w:rFonts w:ascii="Times New Roman" w:eastAsia="Times New Roman" w:hAnsi="Times New Roman" w:cs="Times New Roman"/>
        </w:rPr>
        <w:t>.</w:t>
      </w:r>
      <w:r w:rsidR="00931E9F">
        <w:rPr>
          <w:rFonts w:ascii="Times New Roman" w:eastAsia="Times New Roman" w:hAnsi="Times New Roman" w:cs="Times New Roman"/>
        </w:rPr>
        <w:t xml:space="preserve"> </w:t>
      </w:r>
    </w:p>
    <w:p w14:paraId="55DEDEC0" w14:textId="383901F0" w:rsidR="00931E9F" w:rsidRDefault="00931E9F" w:rsidP="005B608E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</w:t>
      </w:r>
      <w:r w:rsidRPr="2CA20C58">
        <w:rPr>
          <w:rFonts w:ascii="Times New Roman" w:eastAsia="Times New Roman" w:hAnsi="Times New Roman" w:cs="Times New Roman"/>
        </w:rPr>
        <w:t xml:space="preserve"> Paul </w:t>
      </w:r>
      <w:r>
        <w:rPr>
          <w:rFonts w:ascii="Times New Roman" w:eastAsia="Times New Roman" w:hAnsi="Times New Roman" w:cs="Times New Roman"/>
        </w:rPr>
        <w:t xml:space="preserve">Smithers pilots </w:t>
      </w:r>
      <w:r w:rsidRPr="2CA20C58">
        <w:rPr>
          <w:rFonts w:ascii="Times New Roman" w:eastAsia="Times New Roman" w:hAnsi="Times New Roman" w:cs="Times New Roman"/>
        </w:rPr>
        <w:t xml:space="preserve">one of the </w:t>
      </w:r>
      <w:r>
        <w:rPr>
          <w:rFonts w:ascii="Times New Roman" w:eastAsia="Times New Roman" w:hAnsi="Times New Roman" w:cs="Times New Roman"/>
        </w:rPr>
        <w:t>prime movers</w:t>
      </w:r>
      <w:r w:rsidRPr="2CA20C58">
        <w:rPr>
          <w:rFonts w:ascii="Times New Roman" w:eastAsia="Times New Roman" w:hAnsi="Times New Roman" w:cs="Times New Roman"/>
        </w:rPr>
        <w:t xml:space="preserve"> for the business</w:t>
      </w:r>
      <w:r>
        <w:rPr>
          <w:rFonts w:ascii="Times New Roman" w:eastAsia="Times New Roman" w:hAnsi="Times New Roman" w:cs="Times New Roman"/>
        </w:rPr>
        <w:t xml:space="preserve">, </w:t>
      </w:r>
      <w:r w:rsidRPr="2CA20C58">
        <w:rPr>
          <w:rFonts w:ascii="Times New Roman" w:eastAsia="Times New Roman" w:hAnsi="Times New Roman" w:cs="Times New Roman"/>
        </w:rPr>
        <w:t>doing the Brisbane to Canberra route</w:t>
      </w:r>
      <w:r>
        <w:rPr>
          <w:rFonts w:ascii="Times New Roman" w:eastAsia="Times New Roman" w:hAnsi="Times New Roman" w:cs="Times New Roman"/>
        </w:rPr>
        <w:t xml:space="preserve"> while </w:t>
      </w:r>
      <w:r w:rsidR="00986A28">
        <w:rPr>
          <w:rFonts w:ascii="Times New Roman" w:eastAsia="Times New Roman" w:hAnsi="Times New Roman" w:cs="Times New Roman"/>
        </w:rPr>
        <w:t xml:space="preserve">his </w:t>
      </w:r>
      <w:r w:rsidR="0065717F">
        <w:rPr>
          <w:rFonts w:ascii="Times New Roman" w:eastAsia="Times New Roman" w:hAnsi="Times New Roman" w:cs="Times New Roman"/>
        </w:rPr>
        <w:t xml:space="preserve">life and business partner Gemma </w:t>
      </w:r>
      <w:r w:rsidR="00703CCD">
        <w:rPr>
          <w:rFonts w:ascii="Times New Roman" w:eastAsia="Times New Roman" w:hAnsi="Times New Roman" w:cs="Times New Roman"/>
        </w:rPr>
        <w:t xml:space="preserve">Smithers </w:t>
      </w:r>
      <w:r w:rsidR="0065717F">
        <w:rPr>
          <w:rFonts w:ascii="Times New Roman" w:eastAsia="Times New Roman" w:hAnsi="Times New Roman" w:cs="Times New Roman"/>
        </w:rPr>
        <w:t xml:space="preserve">drives one of the light-duty </w:t>
      </w:r>
      <w:proofErr w:type="spellStart"/>
      <w:r w:rsidR="0065717F">
        <w:rPr>
          <w:rFonts w:ascii="Times New Roman" w:eastAsia="Times New Roman" w:hAnsi="Times New Roman" w:cs="Times New Roman"/>
        </w:rPr>
        <w:t>Traypack</w:t>
      </w:r>
      <w:proofErr w:type="spellEnd"/>
      <w:r w:rsidR="0065717F">
        <w:rPr>
          <w:rFonts w:ascii="Times New Roman" w:eastAsia="Times New Roman" w:hAnsi="Times New Roman" w:cs="Times New Roman"/>
        </w:rPr>
        <w:t xml:space="preserve"> on rounds.</w:t>
      </w:r>
    </w:p>
    <w:p w14:paraId="084884CB" w14:textId="2145BDDE" w:rsidR="005B608E" w:rsidRDefault="005B608E" w:rsidP="005B608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7E03AD5">
        <w:rPr>
          <w:rFonts w:ascii="Times New Roman" w:eastAsia="Times New Roman" w:hAnsi="Times New Roman" w:cs="Times New Roman"/>
        </w:rPr>
        <w:t>“We have a heavy-rigid truck that travels between Young and Canberra every weekday and two prime movers with semi-trailers that travel direct</w:t>
      </w:r>
      <w:r w:rsidR="00C47DE6">
        <w:rPr>
          <w:rFonts w:ascii="Times New Roman" w:eastAsia="Times New Roman" w:hAnsi="Times New Roman" w:cs="Times New Roman"/>
        </w:rPr>
        <w:t>ly</w:t>
      </w:r>
      <w:r w:rsidRPr="47E03AD5">
        <w:rPr>
          <w:rFonts w:ascii="Times New Roman" w:eastAsia="Times New Roman" w:hAnsi="Times New Roman" w:cs="Times New Roman"/>
        </w:rPr>
        <w:t xml:space="preserve"> twice a week between Young and Brisbane</w:t>
      </w:r>
      <w:r w:rsidR="00046C99">
        <w:rPr>
          <w:rFonts w:ascii="Times New Roman" w:eastAsia="Times New Roman" w:hAnsi="Times New Roman" w:cs="Times New Roman"/>
        </w:rPr>
        <w:t xml:space="preserve">,” </w:t>
      </w:r>
      <w:r w:rsidR="00046C99" w:rsidRPr="2CA20C58">
        <w:rPr>
          <w:rFonts w:ascii="Times New Roman" w:eastAsia="Times New Roman" w:hAnsi="Times New Roman" w:cs="Times New Roman"/>
        </w:rPr>
        <w:t>Gemma</w:t>
      </w:r>
      <w:r w:rsidR="00703CCD">
        <w:rPr>
          <w:rFonts w:ascii="Times New Roman" w:eastAsia="Times New Roman" w:hAnsi="Times New Roman" w:cs="Times New Roman"/>
        </w:rPr>
        <w:t xml:space="preserve"> explained</w:t>
      </w:r>
      <w:r w:rsidR="00046C99" w:rsidRPr="2CA20C58">
        <w:rPr>
          <w:rFonts w:ascii="Times New Roman" w:eastAsia="Times New Roman" w:hAnsi="Times New Roman" w:cs="Times New Roman"/>
        </w:rPr>
        <w:t>.</w:t>
      </w:r>
    </w:p>
    <w:p w14:paraId="611B0642" w14:textId="091495C8" w:rsidR="005B608E" w:rsidRDefault="005B608E" w:rsidP="005B608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 xml:space="preserve">“Once freight arrives at </w:t>
      </w:r>
      <w:r w:rsidR="0013267D">
        <w:rPr>
          <w:rFonts w:ascii="Times New Roman" w:eastAsia="Times New Roman" w:hAnsi="Times New Roman" w:cs="Times New Roman"/>
        </w:rPr>
        <w:t>the ACT depots</w:t>
      </w:r>
      <w:r w:rsidR="00981ED0">
        <w:rPr>
          <w:rFonts w:ascii="Times New Roman" w:eastAsia="Times New Roman" w:hAnsi="Times New Roman" w:cs="Times New Roman"/>
        </w:rPr>
        <w:t>,</w:t>
      </w:r>
      <w:r w:rsidRPr="2CA20C58">
        <w:rPr>
          <w:rFonts w:ascii="Times New Roman" w:eastAsia="Times New Roman" w:hAnsi="Times New Roman" w:cs="Times New Roman"/>
        </w:rPr>
        <w:t xml:space="preserve"> our Isuzu NLR 45-150 </w:t>
      </w:r>
      <w:proofErr w:type="spellStart"/>
      <w:r w:rsidRPr="2CA20C58">
        <w:rPr>
          <w:rFonts w:ascii="Times New Roman" w:eastAsia="Times New Roman" w:hAnsi="Times New Roman" w:cs="Times New Roman"/>
        </w:rPr>
        <w:t>Traypacks</w:t>
      </w:r>
      <w:proofErr w:type="spellEnd"/>
      <w:r w:rsidRPr="2CA20C58">
        <w:rPr>
          <w:rFonts w:ascii="Times New Roman" w:eastAsia="Times New Roman" w:hAnsi="Times New Roman" w:cs="Times New Roman"/>
        </w:rPr>
        <w:t xml:space="preserve"> get in to drop off deliveries to our customers</w:t>
      </w:r>
      <w:r w:rsidR="00981ED0">
        <w:rPr>
          <w:rFonts w:ascii="Times New Roman" w:eastAsia="Times New Roman" w:hAnsi="Times New Roman" w:cs="Times New Roman"/>
        </w:rPr>
        <w:t>.”</w:t>
      </w:r>
      <w:r w:rsidRPr="2CA20C58">
        <w:rPr>
          <w:rFonts w:ascii="Times New Roman" w:eastAsia="Times New Roman" w:hAnsi="Times New Roman" w:cs="Times New Roman"/>
        </w:rPr>
        <w:t xml:space="preserve"> </w:t>
      </w:r>
    </w:p>
    <w:p w14:paraId="26668EF9" w14:textId="32490B92" w:rsidR="00792011" w:rsidRDefault="00792011" w:rsidP="00792011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7E03AD5">
        <w:rPr>
          <w:rFonts w:ascii="Times New Roman" w:eastAsia="Times New Roman" w:hAnsi="Times New Roman" w:cs="Times New Roman"/>
          <w:b/>
          <w:bCs/>
        </w:rPr>
        <w:t>Right truck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47E03AD5">
        <w:rPr>
          <w:rFonts w:ascii="Times New Roman" w:eastAsia="Times New Roman" w:hAnsi="Times New Roman" w:cs="Times New Roman"/>
          <w:b/>
          <w:bCs/>
        </w:rPr>
        <w:t xml:space="preserve"> right job</w:t>
      </w:r>
    </w:p>
    <w:p w14:paraId="293F342B" w14:textId="1013E3A6" w:rsidR="00AD5B4E" w:rsidRDefault="00821D2A" w:rsidP="00AD5B4E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Paul and Gemma—</w:t>
      </w:r>
      <w:r w:rsidR="00AF53B4">
        <w:rPr>
          <w:rFonts w:ascii="Times New Roman" w:eastAsia="Times New Roman" w:hAnsi="Times New Roman" w:cs="Times New Roman"/>
        </w:rPr>
        <w:t xml:space="preserve">who </w:t>
      </w:r>
      <w:r w:rsidR="00CC08DE">
        <w:rPr>
          <w:rFonts w:ascii="Times New Roman" w:eastAsia="Times New Roman" w:hAnsi="Times New Roman" w:cs="Times New Roman"/>
        </w:rPr>
        <w:t>lend</w:t>
      </w:r>
      <w:r>
        <w:rPr>
          <w:rFonts w:ascii="Times New Roman" w:eastAsia="Times New Roman" w:hAnsi="Times New Roman" w:cs="Times New Roman"/>
        </w:rPr>
        <w:t xml:space="preserve"> </w:t>
      </w:r>
      <w:r w:rsidR="00CC08DE">
        <w:rPr>
          <w:rFonts w:ascii="Times New Roman" w:eastAsia="Times New Roman" w:hAnsi="Times New Roman" w:cs="Times New Roman"/>
        </w:rPr>
        <w:t>their initials to the company name—</w:t>
      </w:r>
      <w:r w:rsidR="00F7161B">
        <w:rPr>
          <w:rFonts w:ascii="Times New Roman" w:eastAsia="Times New Roman" w:hAnsi="Times New Roman" w:cs="Times New Roman"/>
        </w:rPr>
        <w:t>sa</w:t>
      </w:r>
      <w:r w:rsidR="003B257F">
        <w:rPr>
          <w:rFonts w:ascii="Times New Roman" w:eastAsia="Times New Roman" w:hAnsi="Times New Roman" w:cs="Times New Roman"/>
        </w:rPr>
        <w:t>y</w:t>
      </w:r>
      <w:r w:rsidR="00F7161B">
        <w:rPr>
          <w:rFonts w:ascii="Times New Roman" w:eastAsia="Times New Roman" w:hAnsi="Times New Roman" w:cs="Times New Roman"/>
        </w:rPr>
        <w:t xml:space="preserve"> the</w:t>
      </w:r>
      <w:r w:rsidR="00E46AB3">
        <w:rPr>
          <w:rFonts w:ascii="Times New Roman" w:eastAsia="Times New Roman" w:hAnsi="Times New Roman" w:cs="Times New Roman"/>
        </w:rPr>
        <w:t>ir two</w:t>
      </w:r>
      <w:r w:rsidR="00F716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161B">
        <w:rPr>
          <w:rFonts w:ascii="Times New Roman" w:eastAsia="Times New Roman" w:hAnsi="Times New Roman" w:cs="Times New Roman"/>
        </w:rPr>
        <w:t>Traypacks</w:t>
      </w:r>
      <w:proofErr w:type="spellEnd"/>
      <w:r w:rsidR="00F7161B">
        <w:rPr>
          <w:rFonts w:ascii="Times New Roman" w:eastAsia="Times New Roman" w:hAnsi="Times New Roman" w:cs="Times New Roman"/>
        </w:rPr>
        <w:t xml:space="preserve"> </w:t>
      </w:r>
      <w:r w:rsidR="002215F7">
        <w:rPr>
          <w:rFonts w:ascii="Times New Roman" w:eastAsia="Times New Roman" w:hAnsi="Times New Roman" w:cs="Times New Roman"/>
        </w:rPr>
        <w:t>provide quick turnaround</w:t>
      </w:r>
      <w:r w:rsidR="00E46AB3">
        <w:rPr>
          <w:rFonts w:ascii="Times New Roman" w:eastAsia="Times New Roman" w:hAnsi="Times New Roman" w:cs="Times New Roman"/>
        </w:rPr>
        <w:t xml:space="preserve"> </w:t>
      </w:r>
      <w:r w:rsidR="002215F7">
        <w:rPr>
          <w:rFonts w:ascii="Times New Roman" w:eastAsia="Times New Roman" w:hAnsi="Times New Roman" w:cs="Times New Roman"/>
        </w:rPr>
        <w:t>for</w:t>
      </w:r>
      <w:r w:rsidR="00E46AB3">
        <w:rPr>
          <w:rFonts w:ascii="Times New Roman" w:eastAsia="Times New Roman" w:hAnsi="Times New Roman" w:cs="Times New Roman"/>
        </w:rPr>
        <w:t xml:space="preserve"> a variety of</w:t>
      </w:r>
      <w:r w:rsidR="00F7161B">
        <w:rPr>
          <w:rFonts w:ascii="Times New Roman" w:eastAsia="Times New Roman" w:hAnsi="Times New Roman" w:cs="Times New Roman"/>
        </w:rPr>
        <w:t xml:space="preserve"> </w:t>
      </w:r>
      <w:r w:rsidR="00E46AB3">
        <w:rPr>
          <w:rFonts w:ascii="Times New Roman" w:eastAsia="Times New Roman" w:hAnsi="Times New Roman" w:cs="Times New Roman"/>
        </w:rPr>
        <w:t>small to medium-sized products</w:t>
      </w:r>
      <w:r w:rsidR="00AB19DB">
        <w:rPr>
          <w:rFonts w:ascii="Times New Roman" w:eastAsia="Times New Roman" w:hAnsi="Times New Roman" w:cs="Times New Roman"/>
        </w:rPr>
        <w:t xml:space="preserve">, which are </w:t>
      </w:r>
      <w:r w:rsidR="00AD6C43">
        <w:rPr>
          <w:rFonts w:ascii="Times New Roman" w:eastAsia="Times New Roman" w:hAnsi="Times New Roman" w:cs="Times New Roman"/>
        </w:rPr>
        <w:t xml:space="preserve">primarily </w:t>
      </w:r>
      <w:r w:rsidR="00AB19DB">
        <w:rPr>
          <w:rFonts w:ascii="Times New Roman" w:eastAsia="Times New Roman" w:hAnsi="Times New Roman" w:cs="Times New Roman"/>
        </w:rPr>
        <w:t>ordered by</w:t>
      </w:r>
      <w:r w:rsidR="00AD6C43">
        <w:rPr>
          <w:rFonts w:ascii="Times New Roman" w:eastAsia="Times New Roman" w:hAnsi="Times New Roman" w:cs="Times New Roman"/>
        </w:rPr>
        <w:t xml:space="preserve"> industrial </w:t>
      </w:r>
      <w:r w:rsidR="00AB19DB">
        <w:rPr>
          <w:rFonts w:ascii="Times New Roman" w:eastAsia="Times New Roman" w:hAnsi="Times New Roman" w:cs="Times New Roman"/>
        </w:rPr>
        <w:t>clients</w:t>
      </w:r>
      <w:r w:rsidR="004A3BD2">
        <w:rPr>
          <w:rFonts w:ascii="Times New Roman" w:eastAsia="Times New Roman" w:hAnsi="Times New Roman" w:cs="Times New Roman"/>
        </w:rPr>
        <w:t>.</w:t>
      </w:r>
    </w:p>
    <w:p w14:paraId="3217E14E" w14:textId="11220F56" w:rsidR="00AD5B4E" w:rsidRDefault="00AD5B4E" w:rsidP="00AD5B4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7E03AD5">
        <w:rPr>
          <w:rFonts w:ascii="Times New Roman" w:eastAsia="Times New Roman" w:hAnsi="Times New Roman" w:cs="Times New Roman"/>
        </w:rPr>
        <w:t>“Our customers are your typical industrial businesses</w:t>
      </w:r>
      <w:r w:rsidR="002215F7">
        <w:rPr>
          <w:rFonts w:ascii="Times New Roman" w:eastAsia="Times New Roman" w:hAnsi="Times New Roman" w:cs="Times New Roman"/>
        </w:rPr>
        <w:t>; o</w:t>
      </w:r>
      <w:r w:rsidRPr="47E03AD5">
        <w:rPr>
          <w:rFonts w:ascii="Times New Roman" w:eastAsia="Times New Roman" w:hAnsi="Times New Roman" w:cs="Times New Roman"/>
        </w:rPr>
        <w:t>ne delivery might be cans of paint</w:t>
      </w:r>
      <w:r w:rsidR="0013267D">
        <w:rPr>
          <w:rFonts w:ascii="Times New Roman" w:eastAsia="Times New Roman" w:hAnsi="Times New Roman" w:cs="Times New Roman"/>
        </w:rPr>
        <w:t>,</w:t>
      </w:r>
      <w:r w:rsidRPr="47E03AD5">
        <w:rPr>
          <w:rFonts w:ascii="Times New Roman" w:eastAsia="Times New Roman" w:hAnsi="Times New Roman" w:cs="Times New Roman"/>
        </w:rPr>
        <w:t xml:space="preserve"> electrical equipment</w:t>
      </w:r>
      <w:r w:rsidR="0013267D">
        <w:rPr>
          <w:rFonts w:ascii="Times New Roman" w:eastAsia="Times New Roman" w:hAnsi="Times New Roman" w:cs="Times New Roman"/>
        </w:rPr>
        <w:t>,</w:t>
      </w:r>
      <w:r w:rsidRPr="47E03AD5">
        <w:rPr>
          <w:rFonts w:ascii="Times New Roman" w:eastAsia="Times New Roman" w:hAnsi="Times New Roman" w:cs="Times New Roman"/>
        </w:rPr>
        <w:t xml:space="preserve"> or tyres</w:t>
      </w:r>
      <w:r w:rsidR="0013267D">
        <w:rPr>
          <w:rFonts w:ascii="Times New Roman" w:eastAsia="Times New Roman" w:hAnsi="Times New Roman" w:cs="Times New Roman"/>
        </w:rPr>
        <w:t>,” said Gemma.</w:t>
      </w:r>
      <w:r w:rsidRPr="47E03AD5">
        <w:rPr>
          <w:rFonts w:ascii="Times New Roman" w:eastAsia="Times New Roman" w:hAnsi="Times New Roman" w:cs="Times New Roman"/>
        </w:rPr>
        <w:t xml:space="preserve"> </w:t>
      </w:r>
    </w:p>
    <w:p w14:paraId="592B3F75" w14:textId="724CC847" w:rsidR="00AD5B4E" w:rsidRDefault="00AD5B4E" w:rsidP="00AD5B4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7E03AD5">
        <w:rPr>
          <w:rFonts w:ascii="Times New Roman" w:eastAsia="Times New Roman" w:hAnsi="Times New Roman" w:cs="Times New Roman"/>
        </w:rPr>
        <w:lastRenderedPageBreak/>
        <w:t>“</w:t>
      </w:r>
      <w:r w:rsidR="0013267D">
        <w:rPr>
          <w:rFonts w:ascii="Times New Roman" w:eastAsia="Times New Roman" w:hAnsi="Times New Roman" w:cs="Times New Roman"/>
        </w:rPr>
        <w:t>I</w:t>
      </w:r>
      <w:r w:rsidRPr="47E03AD5">
        <w:rPr>
          <w:rFonts w:ascii="Times New Roman" w:eastAsia="Times New Roman" w:hAnsi="Times New Roman" w:cs="Times New Roman"/>
        </w:rPr>
        <w:t>f a customer calls up last minute to ask if we can move a carton, we make sure it happens</w:t>
      </w:r>
      <w:r w:rsidR="0013267D">
        <w:rPr>
          <w:rFonts w:ascii="Times New Roman" w:eastAsia="Times New Roman" w:hAnsi="Times New Roman" w:cs="Times New Roman"/>
        </w:rPr>
        <w:t xml:space="preserve"> </w:t>
      </w:r>
      <w:r w:rsidR="0013267D" w:rsidRPr="2CA20C58">
        <w:rPr>
          <w:rFonts w:ascii="Times New Roman" w:eastAsia="Times New Roman" w:hAnsi="Times New Roman" w:cs="Times New Roman"/>
        </w:rPr>
        <w:t>as fast</w:t>
      </w:r>
      <w:r w:rsidR="0013267D">
        <w:rPr>
          <w:rFonts w:ascii="Times New Roman" w:eastAsia="Times New Roman" w:hAnsi="Times New Roman" w:cs="Times New Roman"/>
        </w:rPr>
        <w:t>, reliable, and safely as possible</w:t>
      </w:r>
      <w:r w:rsidR="0013267D" w:rsidRPr="2CA20C58">
        <w:rPr>
          <w:rFonts w:ascii="Times New Roman" w:eastAsia="Times New Roman" w:hAnsi="Times New Roman" w:cs="Times New Roman"/>
        </w:rPr>
        <w:t>.</w:t>
      </w:r>
    </w:p>
    <w:p w14:paraId="24484D63" w14:textId="1B91ADAF" w:rsidR="00181A12" w:rsidRDefault="00AF53B4" w:rsidP="005B608E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 xml:space="preserve">“The </w:t>
      </w:r>
      <w:proofErr w:type="spellStart"/>
      <w:r w:rsidRPr="2CA20C58">
        <w:rPr>
          <w:rFonts w:ascii="Times New Roman" w:eastAsia="Times New Roman" w:hAnsi="Times New Roman" w:cs="Times New Roman"/>
        </w:rPr>
        <w:t>Traypacks</w:t>
      </w:r>
      <w:proofErr w:type="spellEnd"/>
      <w:r w:rsidRPr="2CA20C58">
        <w:rPr>
          <w:rFonts w:ascii="Times New Roman" w:eastAsia="Times New Roman" w:hAnsi="Times New Roman" w:cs="Times New Roman"/>
        </w:rPr>
        <w:t xml:space="preserve"> play a vital role for the business. Our semis move the freight from A to B, but when it comes to delivering that freight to the customer, our Isuzu </w:t>
      </w:r>
      <w:proofErr w:type="spellStart"/>
      <w:r w:rsidRPr="2CA20C58">
        <w:rPr>
          <w:rFonts w:ascii="Times New Roman" w:eastAsia="Times New Roman" w:hAnsi="Times New Roman" w:cs="Times New Roman"/>
        </w:rPr>
        <w:t>Traypacks</w:t>
      </w:r>
      <w:proofErr w:type="spellEnd"/>
      <w:r w:rsidRPr="2CA20C58">
        <w:rPr>
          <w:rFonts w:ascii="Times New Roman" w:eastAsia="Times New Roman" w:hAnsi="Times New Roman" w:cs="Times New Roman"/>
        </w:rPr>
        <w:t xml:space="preserve"> do 80 per cent of </w:t>
      </w:r>
      <w:r w:rsidR="00DC52F6">
        <w:rPr>
          <w:rFonts w:ascii="Times New Roman" w:eastAsia="Times New Roman" w:hAnsi="Times New Roman" w:cs="Times New Roman"/>
        </w:rPr>
        <w:t>that work</w:t>
      </w:r>
      <w:r w:rsidRPr="2CA20C58">
        <w:rPr>
          <w:rFonts w:ascii="Times New Roman" w:eastAsia="Times New Roman" w:hAnsi="Times New Roman" w:cs="Times New Roman"/>
        </w:rPr>
        <w:t>.</w:t>
      </w:r>
      <w:r w:rsidR="0013267D">
        <w:rPr>
          <w:rFonts w:ascii="Times New Roman" w:eastAsia="Times New Roman" w:hAnsi="Times New Roman" w:cs="Times New Roman"/>
        </w:rPr>
        <w:t>”</w:t>
      </w:r>
    </w:p>
    <w:p w14:paraId="23A0A649" w14:textId="654EE92A" w:rsidR="00181A12" w:rsidRDefault="006A077D" w:rsidP="00181A1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 that 80 per cent, </w:t>
      </w:r>
      <w:proofErr w:type="gramStart"/>
      <w:r w:rsidR="0084202A">
        <w:rPr>
          <w:rFonts w:ascii="Times New Roman" w:eastAsia="Times New Roman" w:hAnsi="Times New Roman" w:cs="Times New Roman"/>
        </w:rPr>
        <w:t>you’ll</w:t>
      </w:r>
      <w:proofErr w:type="gramEnd"/>
      <w:r w:rsidR="0084202A">
        <w:rPr>
          <w:rFonts w:ascii="Times New Roman" w:eastAsia="Times New Roman" w:hAnsi="Times New Roman" w:cs="Times New Roman"/>
        </w:rPr>
        <w:t xml:space="preserve"> most likely</w:t>
      </w:r>
      <w:r w:rsidR="002A4AF2">
        <w:rPr>
          <w:rFonts w:ascii="Times New Roman" w:eastAsia="Times New Roman" w:hAnsi="Times New Roman" w:cs="Times New Roman"/>
        </w:rPr>
        <w:t xml:space="preserve"> find </w:t>
      </w:r>
      <w:r>
        <w:rPr>
          <w:rFonts w:ascii="Times New Roman" w:eastAsia="Times New Roman" w:hAnsi="Times New Roman" w:cs="Times New Roman"/>
        </w:rPr>
        <w:t>Gemma behind the wheel</w:t>
      </w:r>
      <w:r w:rsidR="0084202A">
        <w:rPr>
          <w:rFonts w:ascii="Times New Roman" w:eastAsia="Times New Roman" w:hAnsi="Times New Roman" w:cs="Times New Roman"/>
        </w:rPr>
        <w:t xml:space="preserve"> around Canberra and surrounds. She</w:t>
      </w:r>
      <w:r w:rsidR="00181A12" w:rsidRPr="2CA20C58">
        <w:rPr>
          <w:rFonts w:ascii="Times New Roman" w:eastAsia="Times New Roman" w:hAnsi="Times New Roman" w:cs="Times New Roman"/>
        </w:rPr>
        <w:t xml:space="preserve"> unload</w:t>
      </w:r>
      <w:r w:rsidR="0084202A">
        <w:rPr>
          <w:rFonts w:ascii="Times New Roman" w:eastAsia="Times New Roman" w:hAnsi="Times New Roman" w:cs="Times New Roman"/>
        </w:rPr>
        <w:t>s</w:t>
      </w:r>
      <w:r w:rsidR="00181A12" w:rsidRPr="2CA20C58">
        <w:rPr>
          <w:rFonts w:ascii="Times New Roman" w:eastAsia="Times New Roman" w:hAnsi="Times New Roman" w:cs="Times New Roman"/>
        </w:rPr>
        <w:t xml:space="preserve"> </w:t>
      </w:r>
      <w:r w:rsidR="00AB7FCD">
        <w:rPr>
          <w:rFonts w:ascii="Times New Roman" w:eastAsia="Times New Roman" w:hAnsi="Times New Roman" w:cs="Times New Roman"/>
        </w:rPr>
        <w:t>freight</w:t>
      </w:r>
      <w:r w:rsidR="00181A12" w:rsidRPr="2CA20C58">
        <w:rPr>
          <w:rFonts w:ascii="Times New Roman" w:eastAsia="Times New Roman" w:hAnsi="Times New Roman" w:cs="Times New Roman"/>
        </w:rPr>
        <w:t xml:space="preserve"> once </w:t>
      </w:r>
      <w:r w:rsidR="00AB7FCD">
        <w:rPr>
          <w:rFonts w:ascii="Times New Roman" w:eastAsia="Times New Roman" w:hAnsi="Times New Roman" w:cs="Times New Roman"/>
        </w:rPr>
        <w:t xml:space="preserve">it </w:t>
      </w:r>
      <w:r w:rsidR="001A1BFD">
        <w:rPr>
          <w:rFonts w:ascii="Times New Roman" w:eastAsia="Times New Roman" w:hAnsi="Times New Roman" w:cs="Times New Roman"/>
        </w:rPr>
        <w:t>arrive</w:t>
      </w:r>
      <w:r w:rsidR="00AB7FCD">
        <w:rPr>
          <w:rFonts w:ascii="Times New Roman" w:eastAsia="Times New Roman" w:hAnsi="Times New Roman" w:cs="Times New Roman"/>
        </w:rPr>
        <w:t>s</w:t>
      </w:r>
      <w:r w:rsidR="0084202A">
        <w:rPr>
          <w:rFonts w:ascii="Times New Roman" w:eastAsia="Times New Roman" w:hAnsi="Times New Roman" w:cs="Times New Roman"/>
        </w:rPr>
        <w:t xml:space="preserve"> at the company’s primary depot</w:t>
      </w:r>
      <w:r w:rsidR="001A1BFD">
        <w:rPr>
          <w:rFonts w:ascii="Times New Roman" w:eastAsia="Times New Roman" w:hAnsi="Times New Roman" w:cs="Times New Roman"/>
        </w:rPr>
        <w:t xml:space="preserve">, </w:t>
      </w:r>
      <w:r w:rsidR="00181A12" w:rsidRPr="2CA20C58">
        <w:rPr>
          <w:rFonts w:ascii="Times New Roman" w:eastAsia="Times New Roman" w:hAnsi="Times New Roman" w:cs="Times New Roman"/>
        </w:rPr>
        <w:t xml:space="preserve">sorting </w:t>
      </w:r>
      <w:r w:rsidR="001A1BFD">
        <w:rPr>
          <w:rFonts w:ascii="Times New Roman" w:eastAsia="Times New Roman" w:hAnsi="Times New Roman" w:cs="Times New Roman"/>
        </w:rPr>
        <w:t xml:space="preserve">and </w:t>
      </w:r>
      <w:r w:rsidR="00181A12" w:rsidRPr="2CA20C58">
        <w:rPr>
          <w:rFonts w:ascii="Times New Roman" w:eastAsia="Times New Roman" w:hAnsi="Times New Roman" w:cs="Times New Roman"/>
        </w:rPr>
        <w:t>then load</w:t>
      </w:r>
      <w:r w:rsidR="001A1BFD">
        <w:rPr>
          <w:rFonts w:ascii="Times New Roman" w:eastAsia="Times New Roman" w:hAnsi="Times New Roman" w:cs="Times New Roman"/>
        </w:rPr>
        <w:t>ing</w:t>
      </w:r>
      <w:r w:rsidR="00181A12" w:rsidRPr="2CA20C58">
        <w:rPr>
          <w:rFonts w:ascii="Times New Roman" w:eastAsia="Times New Roman" w:hAnsi="Times New Roman" w:cs="Times New Roman"/>
        </w:rPr>
        <w:t xml:space="preserve"> up </w:t>
      </w:r>
      <w:r w:rsidR="001A1BFD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181A12" w:rsidRPr="2CA20C58">
        <w:rPr>
          <w:rFonts w:ascii="Times New Roman" w:eastAsia="Times New Roman" w:hAnsi="Times New Roman" w:cs="Times New Roman"/>
        </w:rPr>
        <w:t>Traypack</w:t>
      </w:r>
      <w:proofErr w:type="spellEnd"/>
      <w:r w:rsidR="00181A12" w:rsidRPr="2CA20C58">
        <w:rPr>
          <w:rFonts w:ascii="Times New Roman" w:eastAsia="Times New Roman" w:hAnsi="Times New Roman" w:cs="Times New Roman"/>
        </w:rPr>
        <w:t xml:space="preserve"> </w:t>
      </w:r>
      <w:r w:rsidR="00AB7FCD">
        <w:rPr>
          <w:rFonts w:ascii="Times New Roman" w:eastAsia="Times New Roman" w:hAnsi="Times New Roman" w:cs="Times New Roman"/>
        </w:rPr>
        <w:t xml:space="preserve">to take out </w:t>
      </w:r>
      <w:r w:rsidR="00D67EC3">
        <w:rPr>
          <w:rFonts w:ascii="Times New Roman" w:eastAsia="Times New Roman" w:hAnsi="Times New Roman" w:cs="Times New Roman"/>
        </w:rPr>
        <w:t>on the road</w:t>
      </w:r>
      <w:r w:rsidR="00A41C1B">
        <w:rPr>
          <w:rFonts w:ascii="Times New Roman" w:eastAsia="Times New Roman" w:hAnsi="Times New Roman" w:cs="Times New Roman"/>
        </w:rPr>
        <w:t>,</w:t>
      </w:r>
      <w:r w:rsidR="00AB19DB">
        <w:rPr>
          <w:rFonts w:ascii="Times New Roman" w:eastAsia="Times New Roman" w:hAnsi="Times New Roman" w:cs="Times New Roman"/>
        </w:rPr>
        <w:t xml:space="preserve"> five days a week.</w:t>
      </w:r>
    </w:p>
    <w:p w14:paraId="6C89FECC" w14:textId="51448C75" w:rsidR="00063B05" w:rsidRDefault="005C3C17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She’s</w:t>
      </w:r>
      <w:proofErr w:type="gramEnd"/>
      <w:r>
        <w:rPr>
          <w:rFonts w:ascii="Times New Roman" w:eastAsia="Times New Roman" w:hAnsi="Times New Roman" w:cs="Times New Roman"/>
        </w:rPr>
        <w:t xml:space="preserve"> a big fan of her</w:t>
      </w:r>
      <w:r w:rsidR="00882F8C">
        <w:rPr>
          <w:rFonts w:ascii="Times New Roman" w:eastAsia="Times New Roman" w:hAnsi="Times New Roman" w:cs="Times New Roman"/>
        </w:rPr>
        <w:t xml:space="preserve"> </w:t>
      </w:r>
      <w:r w:rsidR="002A4AF2">
        <w:rPr>
          <w:rFonts w:ascii="Times New Roman" w:eastAsia="Times New Roman" w:hAnsi="Times New Roman" w:cs="Times New Roman"/>
        </w:rPr>
        <w:t>light-duty Isuzu</w:t>
      </w:r>
      <w:r w:rsidR="00C00B85">
        <w:rPr>
          <w:rFonts w:ascii="Times New Roman" w:eastAsia="Times New Roman" w:hAnsi="Times New Roman" w:cs="Times New Roman"/>
        </w:rPr>
        <w:t xml:space="preserve">, which she says gets the job done for her with </w:t>
      </w:r>
      <w:r w:rsidR="00063B05">
        <w:rPr>
          <w:rFonts w:ascii="Times New Roman" w:eastAsia="Times New Roman" w:hAnsi="Times New Roman" w:cs="Times New Roman"/>
        </w:rPr>
        <w:t>minimal</w:t>
      </w:r>
      <w:r w:rsidR="00C00B85">
        <w:rPr>
          <w:rFonts w:ascii="Times New Roman" w:eastAsia="Times New Roman" w:hAnsi="Times New Roman" w:cs="Times New Roman"/>
        </w:rPr>
        <w:t xml:space="preserve"> fuss and maximum comfort. </w:t>
      </w:r>
    </w:p>
    <w:p w14:paraId="7470AE50" w14:textId="368257F7" w:rsidR="003A6943" w:rsidRDefault="00063B05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Traypack’s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B637C">
        <w:rPr>
          <w:rFonts w:ascii="Times New Roman" w:eastAsia="Times New Roman" w:hAnsi="Times New Roman" w:cs="Times New Roman"/>
        </w:rPr>
        <w:t>4,500 kg GVM</w:t>
      </w:r>
      <w:r w:rsidR="00EF082C">
        <w:rPr>
          <w:rFonts w:ascii="Times New Roman" w:eastAsia="Times New Roman" w:hAnsi="Times New Roman" w:cs="Times New Roman"/>
        </w:rPr>
        <w:t xml:space="preserve">, </w:t>
      </w:r>
      <w:r w:rsidR="00A41C1B">
        <w:rPr>
          <w:rFonts w:ascii="Times New Roman" w:eastAsia="Times New Roman" w:hAnsi="Times New Roman" w:cs="Times New Roman"/>
        </w:rPr>
        <w:t xml:space="preserve">which is </w:t>
      </w:r>
      <w:r w:rsidR="00EF082C">
        <w:rPr>
          <w:rFonts w:ascii="Times New Roman" w:eastAsia="Times New Roman" w:hAnsi="Times New Roman" w:cs="Times New Roman"/>
        </w:rPr>
        <w:t xml:space="preserve">matched with a </w:t>
      </w:r>
      <w:r w:rsidR="00894A11">
        <w:rPr>
          <w:rFonts w:ascii="Times New Roman" w:eastAsia="Times New Roman" w:hAnsi="Times New Roman" w:cs="Times New Roman"/>
        </w:rPr>
        <w:t>considerable 2,135 kg</w:t>
      </w:r>
      <w:r w:rsidR="00EC54F0">
        <w:rPr>
          <w:rFonts w:ascii="Times New Roman" w:eastAsia="Times New Roman" w:hAnsi="Times New Roman" w:cs="Times New Roman"/>
        </w:rPr>
        <w:t xml:space="preserve"> payload (</w:t>
      </w:r>
      <w:r>
        <w:rPr>
          <w:rFonts w:ascii="Times New Roman" w:eastAsia="Times New Roman" w:hAnsi="Times New Roman" w:cs="Times New Roman"/>
        </w:rPr>
        <w:t xml:space="preserve">on </w:t>
      </w:r>
      <w:r w:rsidR="00E05B4F">
        <w:rPr>
          <w:rFonts w:ascii="Times New Roman" w:eastAsia="Times New Roman" w:hAnsi="Times New Roman" w:cs="Times New Roman"/>
        </w:rPr>
        <w:t>medium wheelbase</w:t>
      </w:r>
      <w:r>
        <w:rPr>
          <w:rFonts w:ascii="Times New Roman" w:eastAsia="Times New Roman" w:hAnsi="Times New Roman" w:cs="Times New Roman"/>
        </w:rPr>
        <w:t xml:space="preserve">, </w:t>
      </w:r>
      <w:r w:rsidR="00EC54F0">
        <w:rPr>
          <w:rFonts w:ascii="Times New Roman" w:eastAsia="Times New Roman" w:hAnsi="Times New Roman" w:cs="Times New Roman"/>
        </w:rPr>
        <w:t>manual transmission</w:t>
      </w:r>
      <w:r>
        <w:rPr>
          <w:rFonts w:ascii="Times New Roman" w:eastAsia="Times New Roman" w:hAnsi="Times New Roman" w:cs="Times New Roman"/>
        </w:rPr>
        <w:t xml:space="preserve"> models</w:t>
      </w:r>
      <w:r w:rsidR="00EC54F0">
        <w:rPr>
          <w:rFonts w:ascii="Times New Roman" w:eastAsia="Times New Roman" w:hAnsi="Times New Roman" w:cs="Times New Roman"/>
        </w:rPr>
        <w:t>)</w:t>
      </w:r>
      <w:r w:rsidR="00C00F6A">
        <w:rPr>
          <w:rFonts w:ascii="Times New Roman" w:eastAsia="Times New Roman" w:hAnsi="Times New Roman" w:cs="Times New Roman"/>
        </w:rPr>
        <w:t>, plus a</w:t>
      </w:r>
      <w:r w:rsidR="005D0D25">
        <w:rPr>
          <w:rFonts w:ascii="Times New Roman" w:eastAsia="Times New Roman" w:hAnsi="Times New Roman" w:cs="Times New Roman"/>
        </w:rPr>
        <w:t xml:space="preserve"> 4,000 kg towing capacity</w:t>
      </w:r>
      <w:r>
        <w:rPr>
          <w:rFonts w:ascii="Times New Roman" w:eastAsia="Times New Roman" w:hAnsi="Times New Roman" w:cs="Times New Roman"/>
        </w:rPr>
        <w:t>,</w:t>
      </w:r>
      <w:r w:rsidR="005D0D25">
        <w:rPr>
          <w:rFonts w:ascii="Times New Roman" w:eastAsia="Times New Roman" w:hAnsi="Times New Roman" w:cs="Times New Roman"/>
        </w:rPr>
        <w:t xml:space="preserve"> </w:t>
      </w:r>
      <w:r w:rsidR="004B51E4">
        <w:rPr>
          <w:rFonts w:ascii="Times New Roman" w:eastAsia="Times New Roman" w:hAnsi="Times New Roman" w:cs="Times New Roman"/>
        </w:rPr>
        <w:t xml:space="preserve">makes </w:t>
      </w:r>
      <w:r w:rsidR="002A4AF2">
        <w:rPr>
          <w:rFonts w:ascii="Times New Roman" w:eastAsia="Times New Roman" w:hAnsi="Times New Roman" w:cs="Times New Roman"/>
        </w:rPr>
        <w:t xml:space="preserve">it </w:t>
      </w:r>
      <w:r w:rsidR="004B51E4">
        <w:rPr>
          <w:rFonts w:ascii="Times New Roman" w:eastAsia="Times New Roman" w:hAnsi="Times New Roman" w:cs="Times New Roman"/>
        </w:rPr>
        <w:t xml:space="preserve">extremely </w:t>
      </w:r>
      <w:r w:rsidR="00E85BC4">
        <w:rPr>
          <w:rFonts w:ascii="Times New Roman" w:eastAsia="Times New Roman" w:hAnsi="Times New Roman" w:cs="Times New Roman"/>
        </w:rPr>
        <w:t xml:space="preserve">attractive for drivers like Gemma, who require a </w:t>
      </w:r>
      <w:r w:rsidR="00642D79">
        <w:rPr>
          <w:rFonts w:ascii="Times New Roman" w:eastAsia="Times New Roman" w:hAnsi="Times New Roman" w:cs="Times New Roman"/>
        </w:rPr>
        <w:t xml:space="preserve">tough </w:t>
      </w:r>
      <w:r w:rsidR="00C00F6A">
        <w:rPr>
          <w:rFonts w:ascii="Times New Roman" w:eastAsia="Times New Roman" w:hAnsi="Times New Roman" w:cs="Times New Roman"/>
        </w:rPr>
        <w:t xml:space="preserve">vehicle that </w:t>
      </w:r>
      <w:r w:rsidR="00642D79">
        <w:rPr>
          <w:rFonts w:ascii="Times New Roman" w:eastAsia="Times New Roman" w:hAnsi="Times New Roman" w:cs="Times New Roman"/>
        </w:rPr>
        <w:t>is</w:t>
      </w:r>
      <w:r w:rsidR="00C00F6A">
        <w:rPr>
          <w:rFonts w:ascii="Times New Roman" w:eastAsia="Times New Roman" w:hAnsi="Times New Roman" w:cs="Times New Roman"/>
        </w:rPr>
        <w:t xml:space="preserve"> </w:t>
      </w:r>
      <w:r w:rsidR="00E85BC4">
        <w:rPr>
          <w:rFonts w:ascii="Times New Roman" w:eastAsia="Times New Roman" w:hAnsi="Times New Roman" w:cs="Times New Roman"/>
        </w:rPr>
        <w:t>driveable on a standard car licence</w:t>
      </w:r>
      <w:r w:rsidR="00C00F6A">
        <w:rPr>
          <w:rFonts w:ascii="Times New Roman" w:eastAsia="Times New Roman" w:hAnsi="Times New Roman" w:cs="Times New Roman"/>
        </w:rPr>
        <w:t>.</w:t>
      </w:r>
    </w:p>
    <w:p w14:paraId="0006EAD4" w14:textId="4F61B744" w:rsidR="008B6453" w:rsidRDefault="00685FF4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NLR </w:t>
      </w:r>
      <w:proofErr w:type="spellStart"/>
      <w:r>
        <w:rPr>
          <w:rFonts w:ascii="Times New Roman" w:eastAsia="Times New Roman" w:hAnsi="Times New Roman" w:cs="Times New Roman"/>
        </w:rPr>
        <w:t>Traypack</w:t>
      </w:r>
      <w:proofErr w:type="spellEnd"/>
      <w:r w:rsidR="008C5960">
        <w:rPr>
          <w:rFonts w:ascii="Times New Roman" w:eastAsia="Times New Roman" w:hAnsi="Times New Roman" w:cs="Times New Roman"/>
        </w:rPr>
        <w:t xml:space="preserve"> is powered by </w:t>
      </w:r>
      <w:r w:rsidR="002D568F">
        <w:rPr>
          <w:rFonts w:ascii="Times New Roman" w:eastAsia="Times New Roman" w:hAnsi="Times New Roman" w:cs="Times New Roman"/>
        </w:rPr>
        <w:t>a</w:t>
      </w:r>
      <w:r w:rsidR="00BB2A54">
        <w:rPr>
          <w:rFonts w:ascii="Times New Roman" w:eastAsia="Times New Roman" w:hAnsi="Times New Roman" w:cs="Times New Roman"/>
        </w:rPr>
        <w:t xml:space="preserve"> 4-cylinder 4JJ1-TCS </w:t>
      </w:r>
      <w:r w:rsidR="00780CE8">
        <w:rPr>
          <w:rFonts w:ascii="Times New Roman" w:eastAsia="Times New Roman" w:hAnsi="Times New Roman" w:cs="Times New Roman"/>
        </w:rPr>
        <w:t>common rai</w:t>
      </w:r>
      <w:r w:rsidR="00BB2A54">
        <w:rPr>
          <w:rFonts w:ascii="Times New Roman" w:eastAsia="Times New Roman" w:hAnsi="Times New Roman" w:cs="Times New Roman"/>
        </w:rPr>
        <w:t xml:space="preserve">l system, offering </w:t>
      </w:r>
      <w:r w:rsidR="007901F6">
        <w:rPr>
          <w:rFonts w:ascii="Times New Roman" w:eastAsia="Times New Roman" w:hAnsi="Times New Roman" w:cs="Times New Roman"/>
        </w:rPr>
        <w:t xml:space="preserve">110 kW (150 PS) @ 2,800 rpm and </w:t>
      </w:r>
      <w:r w:rsidR="002D568F">
        <w:rPr>
          <w:rFonts w:ascii="Times New Roman" w:eastAsia="Times New Roman" w:hAnsi="Times New Roman" w:cs="Times New Roman"/>
        </w:rPr>
        <w:t xml:space="preserve">a </w:t>
      </w:r>
      <w:r w:rsidR="007901F6">
        <w:rPr>
          <w:rFonts w:ascii="Times New Roman" w:eastAsia="Times New Roman" w:hAnsi="Times New Roman" w:cs="Times New Roman"/>
        </w:rPr>
        <w:t>max torque of 375</w:t>
      </w:r>
      <w:r w:rsidR="00C606D5">
        <w:rPr>
          <w:rFonts w:ascii="Times New Roman" w:eastAsia="Times New Roman" w:hAnsi="Times New Roman" w:cs="Times New Roman"/>
        </w:rPr>
        <w:t xml:space="preserve"> Nm @1,600 – 2,800 rpm, which</w:t>
      </w:r>
      <w:r w:rsidR="00BB2A54">
        <w:rPr>
          <w:rFonts w:ascii="Times New Roman" w:eastAsia="Times New Roman" w:hAnsi="Times New Roman" w:cs="Times New Roman"/>
        </w:rPr>
        <w:t xml:space="preserve"> </w:t>
      </w:r>
      <w:r w:rsidR="0080055A">
        <w:rPr>
          <w:rFonts w:ascii="Times New Roman" w:eastAsia="Times New Roman" w:hAnsi="Times New Roman" w:cs="Times New Roman"/>
        </w:rPr>
        <w:t xml:space="preserve">Gemma </w:t>
      </w:r>
      <w:r w:rsidR="00C606D5">
        <w:rPr>
          <w:rFonts w:ascii="Times New Roman" w:eastAsia="Times New Roman" w:hAnsi="Times New Roman" w:cs="Times New Roman"/>
        </w:rPr>
        <w:t>has matched with</w:t>
      </w:r>
      <w:r w:rsidR="0080055A">
        <w:rPr>
          <w:rFonts w:ascii="Times New Roman" w:eastAsia="Times New Roman" w:hAnsi="Times New Roman" w:cs="Times New Roman"/>
        </w:rPr>
        <w:t xml:space="preserve"> </w:t>
      </w:r>
      <w:r w:rsidR="0080055A" w:rsidRPr="2CA20C58">
        <w:rPr>
          <w:rFonts w:ascii="Times New Roman" w:eastAsia="Times New Roman" w:hAnsi="Times New Roman" w:cs="Times New Roman"/>
        </w:rPr>
        <w:t>Isuzu</w:t>
      </w:r>
      <w:r w:rsidR="0080055A">
        <w:rPr>
          <w:rFonts w:ascii="Times New Roman" w:eastAsia="Times New Roman" w:hAnsi="Times New Roman" w:cs="Times New Roman"/>
        </w:rPr>
        <w:t>’s</w:t>
      </w:r>
      <w:r w:rsidR="0080055A" w:rsidRPr="2CA20C58">
        <w:rPr>
          <w:rFonts w:ascii="Times New Roman" w:eastAsia="Times New Roman" w:hAnsi="Times New Roman" w:cs="Times New Roman"/>
        </w:rPr>
        <w:t xml:space="preserve"> MYY-5T five</w:t>
      </w:r>
      <w:r w:rsidR="0080055A">
        <w:rPr>
          <w:rFonts w:ascii="Times New Roman" w:eastAsia="Times New Roman" w:hAnsi="Times New Roman" w:cs="Times New Roman"/>
        </w:rPr>
        <w:t>-</w:t>
      </w:r>
      <w:r w:rsidR="0080055A" w:rsidRPr="2CA20C58">
        <w:rPr>
          <w:rFonts w:ascii="Times New Roman" w:eastAsia="Times New Roman" w:hAnsi="Times New Roman" w:cs="Times New Roman"/>
        </w:rPr>
        <w:t>speed manual gearbox</w:t>
      </w:r>
      <w:r w:rsidR="00C606D5">
        <w:rPr>
          <w:rFonts w:ascii="Times New Roman" w:eastAsia="Times New Roman" w:hAnsi="Times New Roman" w:cs="Times New Roman"/>
        </w:rPr>
        <w:t xml:space="preserve"> for ultimate control.</w:t>
      </w:r>
    </w:p>
    <w:p w14:paraId="4FBBDF33" w14:textId="7D9DB3C4" w:rsidR="00642D79" w:rsidRDefault="00642D79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4.5-metre tray provides plenty of space with removable drop sides that assist with efficient loading.</w:t>
      </w:r>
    </w:p>
    <w:p w14:paraId="10A318AB" w14:textId="4A6CF2FC" w:rsidR="008B6453" w:rsidRDefault="008B6453" w:rsidP="008B6453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>“As soon as I took one for a drive, I was basically in love</w:t>
      </w:r>
      <w:r w:rsidR="00D32FB4">
        <w:rPr>
          <w:rFonts w:ascii="Times New Roman" w:eastAsia="Times New Roman" w:hAnsi="Times New Roman" w:cs="Times New Roman"/>
        </w:rPr>
        <w:t>,” remarked Gemma.</w:t>
      </w:r>
    </w:p>
    <w:p w14:paraId="5BF6109E" w14:textId="36661D89" w:rsidR="008B6453" w:rsidRDefault="008B6453" w:rsidP="008B6453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>“</w:t>
      </w:r>
      <w:r w:rsidR="00A91DB4" w:rsidRPr="2CA20C58">
        <w:rPr>
          <w:rFonts w:ascii="Times New Roman" w:eastAsia="Times New Roman" w:hAnsi="Times New Roman" w:cs="Times New Roman"/>
        </w:rPr>
        <w:t>Isuzu came highly recommended to us</w:t>
      </w:r>
      <w:r w:rsidR="00A91DB4">
        <w:rPr>
          <w:rFonts w:ascii="Times New Roman" w:eastAsia="Times New Roman" w:hAnsi="Times New Roman" w:cs="Times New Roman"/>
        </w:rPr>
        <w:t>, a</w:t>
      </w:r>
      <w:r w:rsidRPr="2CA20C58">
        <w:rPr>
          <w:rFonts w:ascii="Times New Roman" w:eastAsia="Times New Roman" w:hAnsi="Times New Roman" w:cs="Times New Roman"/>
        </w:rPr>
        <w:t xml:space="preserve">nd once we put some freight on </w:t>
      </w:r>
      <w:r w:rsidR="00A91DB4">
        <w:rPr>
          <w:rFonts w:ascii="Times New Roman" w:eastAsia="Times New Roman" w:hAnsi="Times New Roman" w:cs="Times New Roman"/>
        </w:rPr>
        <w:t>the truck</w:t>
      </w:r>
      <w:r w:rsidRPr="2CA20C58">
        <w:rPr>
          <w:rFonts w:ascii="Times New Roman" w:eastAsia="Times New Roman" w:hAnsi="Times New Roman" w:cs="Times New Roman"/>
        </w:rPr>
        <w:t xml:space="preserve">, </w:t>
      </w:r>
      <w:r w:rsidR="00A91DB4">
        <w:rPr>
          <w:rFonts w:ascii="Times New Roman" w:eastAsia="Times New Roman" w:hAnsi="Times New Roman" w:cs="Times New Roman"/>
        </w:rPr>
        <w:t>how</w:t>
      </w:r>
      <w:r w:rsidRPr="2CA20C58">
        <w:rPr>
          <w:rFonts w:ascii="Times New Roman" w:eastAsia="Times New Roman" w:hAnsi="Times New Roman" w:cs="Times New Roman"/>
        </w:rPr>
        <w:t xml:space="preserve"> it handled the weight was just fantastic.</w:t>
      </w:r>
    </w:p>
    <w:p w14:paraId="09E85598" w14:textId="4A5D0776" w:rsidR="008B6453" w:rsidRDefault="008B6453" w:rsidP="008B6453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>“</w:t>
      </w:r>
      <w:r w:rsidR="00176557">
        <w:rPr>
          <w:rFonts w:ascii="Times New Roman" w:eastAsia="Times New Roman" w:hAnsi="Times New Roman" w:cs="Times New Roman"/>
        </w:rPr>
        <w:t>W</w:t>
      </w:r>
      <w:r w:rsidRPr="2CA20C58">
        <w:rPr>
          <w:rFonts w:ascii="Times New Roman" w:eastAsia="Times New Roman" w:hAnsi="Times New Roman" w:cs="Times New Roman"/>
        </w:rPr>
        <w:t xml:space="preserve">e had wraps and signage done by </w:t>
      </w:r>
      <w:hyperlink r:id="rId9">
        <w:proofErr w:type="spellStart"/>
        <w:r w:rsidRPr="2CA20C58">
          <w:rPr>
            <w:rStyle w:val="Hyperlink"/>
            <w:rFonts w:ascii="Times New Roman" w:eastAsia="Times New Roman" w:hAnsi="Times New Roman" w:cs="Times New Roman"/>
          </w:rPr>
          <w:t>Signlime</w:t>
        </w:r>
        <w:proofErr w:type="spellEnd"/>
        <w:r w:rsidRPr="2CA20C58">
          <w:rPr>
            <w:rStyle w:val="Hyperlink"/>
            <w:rFonts w:ascii="Times New Roman" w:eastAsia="Times New Roman" w:hAnsi="Times New Roman" w:cs="Times New Roman"/>
          </w:rPr>
          <w:t xml:space="preserve"> Signage Canberra</w:t>
        </w:r>
      </w:hyperlink>
      <w:r w:rsidRPr="2CA20C58">
        <w:rPr>
          <w:rFonts w:ascii="Times New Roman" w:eastAsia="Times New Roman" w:hAnsi="Times New Roman" w:cs="Times New Roman"/>
        </w:rPr>
        <w:t xml:space="preserve"> last December to complete the package.</w:t>
      </w:r>
      <w:r w:rsidR="003B257F">
        <w:rPr>
          <w:rFonts w:ascii="Times New Roman" w:eastAsia="Times New Roman" w:hAnsi="Times New Roman" w:cs="Times New Roman"/>
        </w:rPr>
        <w:t xml:space="preserve">” </w:t>
      </w:r>
    </w:p>
    <w:p w14:paraId="4AB8552A" w14:textId="77777777" w:rsidR="009B22A6" w:rsidRDefault="009B22A6" w:rsidP="009B22A6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7E03AD5">
        <w:rPr>
          <w:rFonts w:ascii="Times New Roman" w:eastAsia="Times New Roman" w:hAnsi="Times New Roman" w:cs="Times New Roman"/>
          <w:b/>
          <w:bCs/>
        </w:rPr>
        <w:t>Safety first</w:t>
      </w:r>
    </w:p>
    <w:p w14:paraId="7FE96048" w14:textId="6ECEE977" w:rsidR="009B22A6" w:rsidRDefault="009B22A6" w:rsidP="009B22A6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 xml:space="preserve">Coming from Isuzu's </w:t>
      </w:r>
      <w:hyperlink r:id="rId10">
        <w:r w:rsidRPr="2CA20C58">
          <w:rPr>
            <w:rStyle w:val="Hyperlink"/>
            <w:rFonts w:ascii="Times New Roman" w:eastAsia="Times New Roman" w:hAnsi="Times New Roman" w:cs="Times New Roman"/>
          </w:rPr>
          <w:t>Ready-to-Work</w:t>
        </w:r>
      </w:hyperlink>
      <w:r w:rsidRPr="2CA20C58">
        <w:rPr>
          <w:rFonts w:ascii="Times New Roman" w:eastAsia="Times New Roman" w:hAnsi="Times New Roman" w:cs="Times New Roman"/>
        </w:rPr>
        <w:t xml:space="preserve"> range</w:t>
      </w:r>
      <w:r w:rsidR="00604642">
        <w:rPr>
          <w:rFonts w:ascii="Times New Roman" w:eastAsia="Times New Roman" w:hAnsi="Times New Roman" w:cs="Times New Roman"/>
        </w:rPr>
        <w:t>,</w:t>
      </w:r>
      <w:r w:rsidRPr="2CA20C58">
        <w:rPr>
          <w:rFonts w:ascii="Times New Roman" w:eastAsia="Times New Roman" w:hAnsi="Times New Roman" w:cs="Times New Roman"/>
        </w:rPr>
        <w:t xml:space="preserve"> the </w:t>
      </w:r>
      <w:hyperlink r:id="rId11">
        <w:r w:rsidRPr="2CA20C58">
          <w:rPr>
            <w:rStyle w:val="Hyperlink"/>
            <w:rFonts w:ascii="Times New Roman" w:eastAsia="Times New Roman" w:hAnsi="Times New Roman" w:cs="Times New Roman"/>
          </w:rPr>
          <w:t xml:space="preserve">NLR 45-150 </w:t>
        </w:r>
        <w:proofErr w:type="spellStart"/>
        <w:r w:rsidRPr="2CA20C58">
          <w:rPr>
            <w:rStyle w:val="Hyperlink"/>
            <w:rFonts w:ascii="Times New Roman" w:eastAsia="Times New Roman" w:hAnsi="Times New Roman" w:cs="Times New Roman"/>
          </w:rPr>
          <w:t>Traypack</w:t>
        </w:r>
        <w:proofErr w:type="spellEnd"/>
      </w:hyperlink>
      <w:r w:rsidRPr="2CA20C58">
        <w:rPr>
          <w:rFonts w:ascii="Times New Roman" w:eastAsia="Times New Roman" w:hAnsi="Times New Roman" w:cs="Times New Roman"/>
        </w:rPr>
        <w:t xml:space="preserve"> is a turnkey solution </w:t>
      </w:r>
      <w:r w:rsidR="00604642">
        <w:rPr>
          <w:rFonts w:ascii="Times New Roman" w:eastAsia="Times New Roman" w:hAnsi="Times New Roman" w:cs="Times New Roman"/>
        </w:rPr>
        <w:t xml:space="preserve">that </w:t>
      </w:r>
      <w:r w:rsidR="008D67A0">
        <w:rPr>
          <w:rFonts w:ascii="Times New Roman" w:eastAsia="Times New Roman" w:hAnsi="Times New Roman" w:cs="Times New Roman"/>
        </w:rPr>
        <w:t xml:space="preserve">integrates necessary </w:t>
      </w:r>
      <w:r w:rsidRPr="2CA20C58">
        <w:rPr>
          <w:rFonts w:ascii="Times New Roman" w:eastAsia="Times New Roman" w:hAnsi="Times New Roman" w:cs="Times New Roman"/>
        </w:rPr>
        <w:t>featur</w:t>
      </w:r>
      <w:r w:rsidR="008D67A0">
        <w:rPr>
          <w:rFonts w:ascii="Times New Roman" w:eastAsia="Times New Roman" w:hAnsi="Times New Roman" w:cs="Times New Roman"/>
        </w:rPr>
        <w:t xml:space="preserve">es </w:t>
      </w:r>
      <w:r w:rsidR="00F0181C">
        <w:rPr>
          <w:rFonts w:ascii="Times New Roman" w:eastAsia="Times New Roman" w:hAnsi="Times New Roman" w:cs="Times New Roman"/>
        </w:rPr>
        <w:t xml:space="preserve">without the need for </w:t>
      </w:r>
      <w:r w:rsidR="00E902A9">
        <w:rPr>
          <w:rFonts w:ascii="Times New Roman" w:eastAsia="Times New Roman" w:hAnsi="Times New Roman" w:cs="Times New Roman"/>
        </w:rPr>
        <w:t>any aftermarket alteration</w:t>
      </w:r>
      <w:r w:rsidR="00F0181C">
        <w:rPr>
          <w:rFonts w:ascii="Times New Roman" w:eastAsia="Times New Roman" w:hAnsi="Times New Roman" w:cs="Times New Roman"/>
        </w:rPr>
        <w:t>,</w:t>
      </w:r>
      <w:r w:rsidR="00EF082C">
        <w:rPr>
          <w:rFonts w:ascii="Times New Roman" w:eastAsia="Times New Roman" w:hAnsi="Times New Roman" w:cs="Times New Roman"/>
        </w:rPr>
        <w:t xml:space="preserve"> </w:t>
      </w:r>
      <w:r w:rsidR="00F0181C">
        <w:rPr>
          <w:rFonts w:ascii="Times New Roman" w:eastAsia="Times New Roman" w:hAnsi="Times New Roman" w:cs="Times New Roman"/>
        </w:rPr>
        <w:t xml:space="preserve">such as </w:t>
      </w:r>
      <w:r w:rsidR="00EF082C">
        <w:rPr>
          <w:rFonts w:ascii="Times New Roman" w:eastAsia="Times New Roman" w:hAnsi="Times New Roman" w:cs="Times New Roman"/>
        </w:rPr>
        <w:t xml:space="preserve">a </w:t>
      </w:r>
      <w:r w:rsidRPr="2CA20C58">
        <w:rPr>
          <w:rFonts w:ascii="Times New Roman" w:eastAsia="Times New Roman" w:hAnsi="Times New Roman" w:cs="Times New Roman"/>
        </w:rPr>
        <w:t>heavy-</w:t>
      </w:r>
      <w:r w:rsidRPr="2CA20C58">
        <w:rPr>
          <w:rFonts w:ascii="Times New Roman" w:eastAsia="Times New Roman" w:hAnsi="Times New Roman" w:cs="Times New Roman"/>
        </w:rPr>
        <w:lastRenderedPageBreak/>
        <w:t xml:space="preserve">duty aluminium tray, load restraint anchor points, headboard including rear window protector, removable drop sides and rear tailgate, </w:t>
      </w:r>
      <w:r w:rsidR="00EF082C">
        <w:rPr>
          <w:rFonts w:ascii="Times New Roman" w:eastAsia="Times New Roman" w:hAnsi="Times New Roman" w:cs="Times New Roman"/>
        </w:rPr>
        <w:t xml:space="preserve">and </w:t>
      </w:r>
      <w:r w:rsidRPr="2CA20C58">
        <w:rPr>
          <w:rFonts w:ascii="Times New Roman" w:eastAsia="Times New Roman" w:hAnsi="Times New Roman" w:cs="Times New Roman"/>
        </w:rPr>
        <w:t>a low-light capable reversing camera.</w:t>
      </w:r>
    </w:p>
    <w:p w14:paraId="55E2B111" w14:textId="23257348" w:rsidR="009B22A6" w:rsidRDefault="009F73F6" w:rsidP="009B22A6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safe and efficient operating environment is</w:t>
      </w:r>
      <w:r w:rsidR="00661C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further bolstered</w:t>
      </w:r>
      <w:r w:rsidR="009B22A6" w:rsidRPr="47E03A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 w:rsidR="009B22A6" w:rsidRPr="47E03AD5">
        <w:rPr>
          <w:rFonts w:ascii="Times New Roman" w:eastAsia="Times New Roman" w:hAnsi="Times New Roman" w:cs="Times New Roman"/>
        </w:rPr>
        <w:t xml:space="preserve"> Isuzu’s Advanced Driver Assistance System (ADAS)</w:t>
      </w:r>
      <w:r>
        <w:rPr>
          <w:rFonts w:ascii="Times New Roman" w:eastAsia="Times New Roman" w:hAnsi="Times New Roman" w:cs="Times New Roman"/>
        </w:rPr>
        <w:t>,</w:t>
      </w:r>
      <w:r w:rsidR="009B22A6" w:rsidRPr="47E03A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 w:rsidR="009B22A6" w:rsidRPr="47E03AD5">
        <w:rPr>
          <w:rFonts w:ascii="Times New Roman" w:eastAsia="Times New Roman" w:hAnsi="Times New Roman" w:cs="Times New Roman"/>
        </w:rPr>
        <w:t xml:space="preserve"> supports the driver and helps protect other road users with features like Forward Collision Warning (FCW)</w:t>
      </w:r>
      <w:r>
        <w:rPr>
          <w:rFonts w:ascii="Times New Roman" w:eastAsia="Times New Roman" w:hAnsi="Times New Roman" w:cs="Times New Roman"/>
        </w:rPr>
        <w:t xml:space="preserve">, </w:t>
      </w:r>
      <w:r w:rsidR="009B22A6" w:rsidRPr="47E03AD5">
        <w:rPr>
          <w:rFonts w:ascii="Times New Roman" w:eastAsia="Times New Roman" w:hAnsi="Times New Roman" w:cs="Times New Roman"/>
        </w:rPr>
        <w:t>Lane Departure Warning (LDW)</w:t>
      </w:r>
      <w:r>
        <w:rPr>
          <w:rFonts w:ascii="Times New Roman" w:eastAsia="Times New Roman" w:hAnsi="Times New Roman" w:cs="Times New Roman"/>
        </w:rPr>
        <w:t xml:space="preserve"> and Advanced Emergency Braking (AEB), </w:t>
      </w:r>
      <w:r w:rsidR="00EC2A78">
        <w:rPr>
          <w:rFonts w:ascii="Times New Roman" w:eastAsia="Times New Roman" w:hAnsi="Times New Roman" w:cs="Times New Roman"/>
        </w:rPr>
        <w:t>to name a few.</w:t>
      </w:r>
    </w:p>
    <w:p w14:paraId="74AFB2F0" w14:textId="24F526D5" w:rsidR="009B22A6" w:rsidRDefault="00557233" w:rsidP="009B22A6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ability of the</w:t>
      </w:r>
      <w:r w:rsidR="009B22A6" w:rsidRPr="2CA20C58">
        <w:rPr>
          <w:rFonts w:ascii="Times New Roman" w:eastAsia="Times New Roman" w:hAnsi="Times New Roman" w:cs="Times New Roman"/>
        </w:rPr>
        <w:t xml:space="preserve"> ADAS</w:t>
      </w:r>
      <w:r w:rsidR="005740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 w:rsidR="00D129E0">
        <w:rPr>
          <w:rFonts w:ascii="Times New Roman" w:eastAsia="Times New Roman" w:hAnsi="Times New Roman" w:cs="Times New Roman"/>
        </w:rPr>
        <w:t>detect</w:t>
      </w:r>
      <w:r w:rsidR="009B22A6" w:rsidRPr="2CA20C58">
        <w:rPr>
          <w:rFonts w:ascii="Times New Roman" w:eastAsia="Times New Roman" w:hAnsi="Times New Roman" w:cs="Times New Roman"/>
        </w:rPr>
        <w:t xml:space="preserve"> and recognis</w:t>
      </w:r>
      <w:r w:rsidR="00D129E0">
        <w:rPr>
          <w:rFonts w:ascii="Times New Roman" w:eastAsia="Times New Roman" w:hAnsi="Times New Roman" w:cs="Times New Roman"/>
        </w:rPr>
        <w:t>e</w:t>
      </w:r>
      <w:r w:rsidR="009B22A6" w:rsidRPr="2CA20C58">
        <w:rPr>
          <w:rFonts w:ascii="Times New Roman" w:eastAsia="Times New Roman" w:hAnsi="Times New Roman" w:cs="Times New Roman"/>
        </w:rPr>
        <w:t xml:space="preserve"> a situation before it arises</w:t>
      </w:r>
      <w:r>
        <w:rPr>
          <w:rFonts w:ascii="Times New Roman" w:eastAsia="Times New Roman" w:hAnsi="Times New Roman" w:cs="Times New Roman"/>
        </w:rPr>
        <w:t>, combined with</w:t>
      </w:r>
      <w:r w:rsidR="00F62440">
        <w:rPr>
          <w:rFonts w:ascii="Times New Roman" w:eastAsia="Times New Roman" w:hAnsi="Times New Roman" w:cs="Times New Roman"/>
        </w:rPr>
        <w:t xml:space="preserve"> Isuzu’s in-built safety features</w:t>
      </w:r>
      <w:r w:rsidR="00341B60">
        <w:rPr>
          <w:rFonts w:ascii="Times New Roman" w:eastAsia="Times New Roman" w:hAnsi="Times New Roman" w:cs="Times New Roman"/>
        </w:rPr>
        <w:t>,</w:t>
      </w:r>
      <w:r w:rsidR="00F62440">
        <w:rPr>
          <w:rFonts w:ascii="Times New Roman" w:eastAsia="Times New Roman" w:hAnsi="Times New Roman" w:cs="Times New Roman"/>
        </w:rPr>
        <w:t xml:space="preserve"> gives Gemma a sense of reassurance.</w:t>
      </w:r>
    </w:p>
    <w:p w14:paraId="13709242" w14:textId="2303E698" w:rsidR="009B22A6" w:rsidRDefault="00F100DC" w:rsidP="009B22A6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9B22A6" w:rsidRPr="2CA20C58">
        <w:rPr>
          <w:rFonts w:ascii="Times New Roman" w:eastAsia="Times New Roman" w:hAnsi="Times New Roman" w:cs="Times New Roman"/>
        </w:rPr>
        <w:t xml:space="preserve">Everything about the </w:t>
      </w:r>
      <w:proofErr w:type="spellStart"/>
      <w:r w:rsidR="009B22A6" w:rsidRPr="2CA20C58">
        <w:rPr>
          <w:rFonts w:ascii="Times New Roman" w:eastAsia="Times New Roman" w:hAnsi="Times New Roman" w:cs="Times New Roman"/>
        </w:rPr>
        <w:t>Traypack</w:t>
      </w:r>
      <w:proofErr w:type="spellEnd"/>
      <w:r w:rsidR="009B22A6" w:rsidRPr="2CA20C58">
        <w:rPr>
          <w:rFonts w:ascii="Times New Roman" w:eastAsia="Times New Roman" w:hAnsi="Times New Roman" w:cs="Times New Roman"/>
        </w:rPr>
        <w:t xml:space="preserve"> is well</w:t>
      </w:r>
      <w:r>
        <w:rPr>
          <w:rFonts w:ascii="Times New Roman" w:eastAsia="Times New Roman" w:hAnsi="Times New Roman" w:cs="Times New Roman"/>
        </w:rPr>
        <w:t>-</w:t>
      </w:r>
      <w:r w:rsidR="009B22A6" w:rsidRPr="2CA20C58">
        <w:rPr>
          <w:rFonts w:ascii="Times New Roman" w:eastAsia="Times New Roman" w:hAnsi="Times New Roman" w:cs="Times New Roman"/>
        </w:rPr>
        <w:t>planned and easy to use</w:t>
      </w:r>
      <w:r>
        <w:rPr>
          <w:rFonts w:ascii="Times New Roman" w:eastAsia="Times New Roman" w:hAnsi="Times New Roman" w:cs="Times New Roman"/>
        </w:rPr>
        <w:t>,” she</w:t>
      </w:r>
      <w:r w:rsidR="00512010">
        <w:rPr>
          <w:rFonts w:ascii="Times New Roman" w:eastAsia="Times New Roman" w:hAnsi="Times New Roman" w:cs="Times New Roman"/>
        </w:rPr>
        <w:t xml:space="preserve"> commented.</w:t>
      </w:r>
    </w:p>
    <w:p w14:paraId="60A7A532" w14:textId="10F14BCF" w:rsidR="009B22A6" w:rsidRDefault="009B22A6" w:rsidP="009B22A6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>“The anchorage points inside the tray for load restraint make tying down the loads very easy and prevent damage to the sides of the tray from tightly winched straps.</w:t>
      </w:r>
    </w:p>
    <w:p w14:paraId="22FE4370" w14:textId="18CD15B2" w:rsidR="07C38519" w:rsidRDefault="00341B60" w:rsidP="00341B6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</w:t>
      </w:r>
      <w:r w:rsidR="00633342" w:rsidRPr="2CA20C58">
        <w:rPr>
          <w:rFonts w:ascii="Times New Roman" w:eastAsia="Times New Roman" w:hAnsi="Times New Roman" w:cs="Times New Roman"/>
        </w:rPr>
        <w:t>he cabs are easy to get in and out of</w:t>
      </w:r>
      <w:r>
        <w:rPr>
          <w:rFonts w:ascii="Times New Roman" w:eastAsia="Times New Roman" w:hAnsi="Times New Roman" w:cs="Times New Roman"/>
        </w:rPr>
        <w:t xml:space="preserve">, and </w:t>
      </w:r>
      <w:r w:rsidR="007C3E1A">
        <w:rPr>
          <w:rFonts w:ascii="Times New Roman" w:eastAsia="Times New Roman" w:hAnsi="Times New Roman" w:cs="Times New Roman"/>
        </w:rPr>
        <w:t>the truck</w:t>
      </w:r>
      <w:r w:rsidR="00AD76AA">
        <w:rPr>
          <w:rFonts w:ascii="Times New Roman" w:eastAsia="Times New Roman" w:hAnsi="Times New Roman" w:cs="Times New Roman"/>
        </w:rPr>
        <w:t xml:space="preserve"> </w:t>
      </w:r>
      <w:r w:rsidR="07C38519" w:rsidRPr="47E03AD5">
        <w:rPr>
          <w:rFonts w:ascii="Times New Roman" w:eastAsia="Times New Roman" w:hAnsi="Times New Roman" w:cs="Times New Roman"/>
        </w:rPr>
        <w:t xml:space="preserve">holds weight really well </w:t>
      </w:r>
      <w:r w:rsidR="00AD76AA">
        <w:rPr>
          <w:rFonts w:ascii="Times New Roman" w:eastAsia="Times New Roman" w:hAnsi="Times New Roman" w:cs="Times New Roman"/>
        </w:rPr>
        <w:t xml:space="preserve">for </w:t>
      </w:r>
      <w:r w:rsidR="007C3E1A">
        <w:rPr>
          <w:rFonts w:ascii="Times New Roman" w:eastAsia="Times New Roman" w:hAnsi="Times New Roman" w:cs="Times New Roman"/>
        </w:rPr>
        <w:t>something</w:t>
      </w:r>
      <w:r w:rsidR="00AD76AA">
        <w:rPr>
          <w:rFonts w:ascii="Times New Roman" w:eastAsia="Times New Roman" w:hAnsi="Times New Roman" w:cs="Times New Roman"/>
        </w:rPr>
        <w:t xml:space="preserve"> that</w:t>
      </w:r>
      <w:r w:rsidR="07C38519" w:rsidRPr="47E03AD5">
        <w:rPr>
          <w:rFonts w:ascii="Times New Roman" w:eastAsia="Times New Roman" w:hAnsi="Times New Roman" w:cs="Times New Roman"/>
        </w:rPr>
        <w:t xml:space="preserve"> can be driven on a standard car licence.</w:t>
      </w:r>
      <w:r w:rsidR="6FBDC003" w:rsidRPr="47E03AD5">
        <w:rPr>
          <w:rFonts w:ascii="Times New Roman" w:eastAsia="Times New Roman" w:hAnsi="Times New Roman" w:cs="Times New Roman"/>
        </w:rPr>
        <w:t>”</w:t>
      </w:r>
    </w:p>
    <w:p w14:paraId="5445FC70" w14:textId="4F5E0254" w:rsidR="53F843E6" w:rsidRDefault="53F843E6" w:rsidP="2CA20C58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2CA20C58">
        <w:rPr>
          <w:rFonts w:ascii="Times New Roman" w:eastAsia="Times New Roman" w:hAnsi="Times New Roman" w:cs="Times New Roman"/>
          <w:b/>
          <w:bCs/>
        </w:rPr>
        <w:t>Reliability for the future</w:t>
      </w:r>
    </w:p>
    <w:p w14:paraId="768F99BE" w14:textId="1BE217EF" w:rsidR="00CB7159" w:rsidRDefault="00AD76AA" w:rsidP="00AD76AA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</w:t>
      </w:r>
      <w:r w:rsidR="0095384C">
        <w:rPr>
          <w:rFonts w:ascii="Times New Roman" w:eastAsia="Times New Roman" w:hAnsi="Times New Roman" w:cs="Times New Roman"/>
        </w:rPr>
        <w:t xml:space="preserve"> well-known</w:t>
      </w:r>
      <w:r>
        <w:rPr>
          <w:rFonts w:ascii="Times New Roman" w:eastAsia="Times New Roman" w:hAnsi="Times New Roman" w:cs="Times New Roman"/>
        </w:rPr>
        <w:t xml:space="preserve"> local operator, </w:t>
      </w:r>
      <w:r w:rsidR="7DD266F7" w:rsidRPr="2CA20C58">
        <w:rPr>
          <w:rFonts w:ascii="Times New Roman" w:eastAsia="Times New Roman" w:hAnsi="Times New Roman" w:cs="Times New Roman"/>
        </w:rPr>
        <w:t xml:space="preserve">P &amp; G Trucking </w:t>
      </w:r>
      <w:r>
        <w:rPr>
          <w:rFonts w:ascii="Times New Roman" w:eastAsia="Times New Roman" w:hAnsi="Times New Roman" w:cs="Times New Roman"/>
        </w:rPr>
        <w:t xml:space="preserve">knows that appearance </w:t>
      </w:r>
      <w:r w:rsidR="0095384C">
        <w:rPr>
          <w:rFonts w:ascii="Times New Roman" w:eastAsia="Times New Roman" w:hAnsi="Times New Roman" w:cs="Times New Roman"/>
        </w:rPr>
        <w:t xml:space="preserve">matters when it comes to </w:t>
      </w:r>
      <w:r w:rsidR="00276B58">
        <w:rPr>
          <w:rFonts w:ascii="Times New Roman" w:eastAsia="Times New Roman" w:hAnsi="Times New Roman" w:cs="Times New Roman"/>
        </w:rPr>
        <w:t xml:space="preserve">building </w:t>
      </w:r>
      <w:r w:rsidR="005C076F">
        <w:rPr>
          <w:rFonts w:ascii="Times New Roman" w:eastAsia="Times New Roman" w:hAnsi="Times New Roman" w:cs="Times New Roman"/>
        </w:rPr>
        <w:t>its</w:t>
      </w:r>
      <w:r w:rsidR="00276B58">
        <w:rPr>
          <w:rFonts w:ascii="Times New Roman" w:eastAsia="Times New Roman" w:hAnsi="Times New Roman" w:cs="Times New Roman"/>
        </w:rPr>
        <w:t xml:space="preserve"> reputation</w:t>
      </w:r>
      <w:r w:rsidR="007C3E1A">
        <w:rPr>
          <w:rFonts w:ascii="Times New Roman" w:eastAsia="Times New Roman" w:hAnsi="Times New Roman" w:cs="Times New Roman"/>
        </w:rPr>
        <w:t xml:space="preserve"> with clients</w:t>
      </w:r>
      <w:r w:rsidR="0095384C">
        <w:rPr>
          <w:rFonts w:ascii="Times New Roman" w:eastAsia="Times New Roman" w:hAnsi="Times New Roman" w:cs="Times New Roman"/>
        </w:rPr>
        <w:t>.</w:t>
      </w:r>
      <w:r w:rsidR="00F17598">
        <w:rPr>
          <w:rFonts w:ascii="Times New Roman" w:eastAsia="Times New Roman" w:hAnsi="Times New Roman" w:cs="Times New Roman"/>
        </w:rPr>
        <w:t xml:space="preserve"> </w:t>
      </w:r>
      <w:r w:rsidR="0095384C">
        <w:rPr>
          <w:rFonts w:ascii="Times New Roman" w:eastAsia="Times New Roman" w:hAnsi="Times New Roman" w:cs="Times New Roman"/>
        </w:rPr>
        <w:t>The</w:t>
      </w:r>
      <w:r w:rsidR="005C076F">
        <w:rPr>
          <w:rFonts w:ascii="Times New Roman" w:eastAsia="Times New Roman" w:hAnsi="Times New Roman" w:cs="Times New Roman"/>
        </w:rPr>
        <w:t xml:space="preserve"> fleet is the pride of the business</w:t>
      </w:r>
      <w:r w:rsidR="009A1D55">
        <w:rPr>
          <w:rFonts w:ascii="Times New Roman" w:eastAsia="Times New Roman" w:hAnsi="Times New Roman" w:cs="Times New Roman"/>
        </w:rPr>
        <w:t>,</w:t>
      </w:r>
      <w:r w:rsidR="005C076F">
        <w:rPr>
          <w:rFonts w:ascii="Times New Roman" w:eastAsia="Times New Roman" w:hAnsi="Times New Roman" w:cs="Times New Roman"/>
        </w:rPr>
        <w:t xml:space="preserve"> and</w:t>
      </w:r>
      <w:r w:rsidR="7DD266F7" w:rsidRPr="2CA20C58">
        <w:rPr>
          <w:rFonts w:ascii="Times New Roman" w:eastAsia="Times New Roman" w:hAnsi="Times New Roman" w:cs="Times New Roman"/>
        </w:rPr>
        <w:t xml:space="preserve"> </w:t>
      </w:r>
      <w:r w:rsidR="00A10E6E">
        <w:rPr>
          <w:rFonts w:ascii="Times New Roman" w:eastAsia="Times New Roman" w:hAnsi="Times New Roman" w:cs="Times New Roman"/>
        </w:rPr>
        <w:t>ensuring</w:t>
      </w:r>
      <w:r w:rsidR="00DE282E">
        <w:rPr>
          <w:rFonts w:ascii="Times New Roman" w:eastAsia="Times New Roman" w:hAnsi="Times New Roman" w:cs="Times New Roman"/>
        </w:rPr>
        <w:t xml:space="preserve"> </w:t>
      </w:r>
      <w:r w:rsidR="7DD266F7" w:rsidRPr="2CA20C58">
        <w:rPr>
          <w:rFonts w:ascii="Times New Roman" w:eastAsia="Times New Roman" w:hAnsi="Times New Roman" w:cs="Times New Roman"/>
        </w:rPr>
        <w:t>trucks</w:t>
      </w:r>
      <w:r w:rsidR="00DE282E">
        <w:rPr>
          <w:rFonts w:ascii="Times New Roman" w:eastAsia="Times New Roman" w:hAnsi="Times New Roman" w:cs="Times New Roman"/>
        </w:rPr>
        <w:t xml:space="preserve"> are kept</w:t>
      </w:r>
      <w:r w:rsidR="7DD266F7" w:rsidRPr="2CA20C58">
        <w:rPr>
          <w:rFonts w:ascii="Times New Roman" w:eastAsia="Times New Roman" w:hAnsi="Times New Roman" w:cs="Times New Roman"/>
        </w:rPr>
        <w:t xml:space="preserve"> squeaky clean</w:t>
      </w:r>
      <w:r w:rsidR="005C076F">
        <w:rPr>
          <w:rFonts w:ascii="Times New Roman" w:eastAsia="Times New Roman" w:hAnsi="Times New Roman" w:cs="Times New Roman"/>
        </w:rPr>
        <w:t xml:space="preserve"> is an activity that</w:t>
      </w:r>
      <w:r w:rsidR="7DD266F7" w:rsidRPr="2CA20C58">
        <w:rPr>
          <w:rFonts w:ascii="Times New Roman" w:eastAsia="Times New Roman" w:hAnsi="Times New Roman" w:cs="Times New Roman"/>
        </w:rPr>
        <w:t xml:space="preserve"> Gemma </w:t>
      </w:r>
      <w:r w:rsidR="0095384C">
        <w:rPr>
          <w:rFonts w:ascii="Times New Roman" w:eastAsia="Times New Roman" w:hAnsi="Times New Roman" w:cs="Times New Roman"/>
        </w:rPr>
        <w:t xml:space="preserve">says </w:t>
      </w:r>
      <w:r w:rsidR="7DD266F7" w:rsidRPr="2CA20C58">
        <w:rPr>
          <w:rFonts w:ascii="Times New Roman" w:eastAsia="Times New Roman" w:hAnsi="Times New Roman" w:cs="Times New Roman"/>
        </w:rPr>
        <w:t xml:space="preserve">takes up </w:t>
      </w:r>
      <w:r w:rsidR="00A10E6E">
        <w:rPr>
          <w:rFonts w:ascii="Times New Roman" w:eastAsia="Times New Roman" w:hAnsi="Times New Roman" w:cs="Times New Roman"/>
        </w:rPr>
        <w:t>most</w:t>
      </w:r>
      <w:r w:rsidR="7DD266F7" w:rsidRPr="2CA20C58">
        <w:rPr>
          <w:rFonts w:ascii="Times New Roman" w:eastAsia="Times New Roman" w:hAnsi="Times New Roman" w:cs="Times New Roman"/>
        </w:rPr>
        <w:t xml:space="preserve"> of the</w:t>
      </w:r>
      <w:r w:rsidR="0095384C">
        <w:rPr>
          <w:rFonts w:ascii="Times New Roman" w:eastAsia="Times New Roman" w:hAnsi="Times New Roman" w:cs="Times New Roman"/>
        </w:rPr>
        <w:t>ir</w:t>
      </w:r>
      <w:r w:rsidR="7DD266F7" w:rsidRPr="2CA20C58">
        <w:rPr>
          <w:rFonts w:ascii="Times New Roman" w:eastAsia="Times New Roman" w:hAnsi="Times New Roman" w:cs="Times New Roman"/>
        </w:rPr>
        <w:t xml:space="preserve"> weekend</w:t>
      </w:r>
      <w:r w:rsidR="0095384C">
        <w:rPr>
          <w:rFonts w:ascii="Times New Roman" w:eastAsia="Times New Roman" w:hAnsi="Times New Roman" w:cs="Times New Roman"/>
        </w:rPr>
        <w:t>s</w:t>
      </w:r>
      <w:r w:rsidR="7DD266F7" w:rsidRPr="2CA20C58">
        <w:rPr>
          <w:rFonts w:ascii="Times New Roman" w:eastAsia="Times New Roman" w:hAnsi="Times New Roman" w:cs="Times New Roman"/>
        </w:rPr>
        <w:t>.</w:t>
      </w:r>
    </w:p>
    <w:p w14:paraId="54FA3D03" w14:textId="4119FBDF" w:rsidR="00AD76AA" w:rsidRDefault="00CB7159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Paul and Gemma also flag preventative maintenance as a key </w:t>
      </w:r>
      <w:r w:rsidR="001E3C3D">
        <w:rPr>
          <w:rFonts w:ascii="Times New Roman" w:eastAsia="Times New Roman" w:hAnsi="Times New Roman" w:cs="Times New Roman"/>
        </w:rPr>
        <w:t xml:space="preserve">step in </w:t>
      </w:r>
      <w:r w:rsidR="009A1D55">
        <w:rPr>
          <w:rFonts w:ascii="Times New Roman" w:eastAsia="Times New Roman" w:hAnsi="Times New Roman" w:cs="Times New Roman"/>
        </w:rPr>
        <w:t>offering reliable service</w:t>
      </w:r>
      <w:r w:rsidR="00276B58">
        <w:rPr>
          <w:rFonts w:ascii="Times New Roman" w:eastAsia="Times New Roman" w:hAnsi="Times New Roman" w:cs="Times New Roman"/>
        </w:rPr>
        <w:t>.</w:t>
      </w:r>
      <w:r w:rsidR="003D3E0D">
        <w:rPr>
          <w:rFonts w:ascii="Times New Roman" w:eastAsia="Times New Roman" w:hAnsi="Times New Roman" w:cs="Times New Roman"/>
        </w:rPr>
        <w:t xml:space="preserve"> </w:t>
      </w:r>
      <w:r w:rsidR="00276B58">
        <w:rPr>
          <w:rFonts w:ascii="Times New Roman" w:eastAsia="Times New Roman" w:hAnsi="Times New Roman" w:cs="Times New Roman"/>
        </w:rPr>
        <w:t xml:space="preserve">They </w:t>
      </w:r>
      <w:r w:rsidR="005919FE">
        <w:rPr>
          <w:rFonts w:ascii="Times New Roman" w:eastAsia="Times New Roman" w:hAnsi="Times New Roman" w:cs="Times New Roman"/>
        </w:rPr>
        <w:t>trust</w:t>
      </w:r>
      <w:r w:rsidR="009A1D55">
        <w:rPr>
          <w:rFonts w:ascii="Times New Roman" w:eastAsia="Times New Roman" w:hAnsi="Times New Roman" w:cs="Times New Roman"/>
        </w:rPr>
        <w:t xml:space="preserve"> </w:t>
      </w:r>
      <w:r w:rsidR="003364FF">
        <w:rPr>
          <w:rFonts w:ascii="Times New Roman" w:eastAsia="Times New Roman" w:hAnsi="Times New Roman" w:cs="Times New Roman"/>
        </w:rPr>
        <w:t xml:space="preserve">their </w:t>
      </w:r>
      <w:r w:rsidR="00B50B93">
        <w:rPr>
          <w:rFonts w:ascii="Times New Roman" w:eastAsia="Times New Roman" w:hAnsi="Times New Roman" w:cs="Times New Roman"/>
        </w:rPr>
        <w:t xml:space="preserve">two </w:t>
      </w:r>
      <w:r w:rsidR="00655FA1">
        <w:rPr>
          <w:rFonts w:ascii="Times New Roman" w:eastAsia="Times New Roman" w:hAnsi="Times New Roman" w:cs="Times New Roman"/>
        </w:rPr>
        <w:t>Isuzu trucks</w:t>
      </w:r>
      <w:r w:rsidR="00B50B93">
        <w:rPr>
          <w:rFonts w:ascii="Times New Roman" w:eastAsia="Times New Roman" w:hAnsi="Times New Roman" w:cs="Times New Roman"/>
        </w:rPr>
        <w:t xml:space="preserve"> </w:t>
      </w:r>
      <w:r w:rsidR="003D3E0D">
        <w:rPr>
          <w:rFonts w:ascii="Times New Roman" w:eastAsia="Times New Roman" w:hAnsi="Times New Roman" w:cs="Times New Roman"/>
        </w:rPr>
        <w:t>to</w:t>
      </w:r>
      <w:r w:rsidR="00276B58" w:rsidRPr="2CA20C58">
        <w:rPr>
          <w:rFonts w:ascii="Times New Roman" w:eastAsia="Times New Roman" w:hAnsi="Times New Roman" w:cs="Times New Roman"/>
        </w:rPr>
        <w:t xml:space="preserve"> </w:t>
      </w:r>
      <w:hyperlink r:id="rId12">
        <w:r w:rsidR="00AD76AA" w:rsidRPr="2CA20C58">
          <w:rPr>
            <w:rStyle w:val="Hyperlink"/>
            <w:rFonts w:ascii="Times New Roman" w:eastAsia="Times New Roman" w:hAnsi="Times New Roman" w:cs="Times New Roman"/>
          </w:rPr>
          <w:t>Canberra Isuzu</w:t>
        </w:r>
      </w:hyperlink>
      <w:r w:rsidR="00B50B93">
        <w:rPr>
          <w:rStyle w:val="Hyperlink"/>
          <w:rFonts w:ascii="Times New Roman" w:eastAsia="Times New Roman" w:hAnsi="Times New Roman" w:cs="Times New Roman"/>
        </w:rPr>
        <w:t>,</w:t>
      </w:r>
      <w:r w:rsidR="00B50B93" w:rsidRPr="00B50B93">
        <w:rPr>
          <w:rFonts w:ascii="Times New Roman" w:eastAsia="Times New Roman" w:hAnsi="Times New Roman" w:cs="Times New Roman"/>
        </w:rPr>
        <w:t xml:space="preserve"> </w:t>
      </w:r>
      <w:r w:rsidR="00B50B93">
        <w:rPr>
          <w:rFonts w:ascii="Times New Roman" w:eastAsia="Times New Roman" w:hAnsi="Times New Roman" w:cs="Times New Roman"/>
        </w:rPr>
        <w:t>who</w:t>
      </w:r>
      <w:r w:rsidR="003D3E0D">
        <w:rPr>
          <w:rFonts w:ascii="Times New Roman" w:eastAsia="Times New Roman" w:hAnsi="Times New Roman" w:cs="Times New Roman"/>
        </w:rPr>
        <w:t xml:space="preserve"> also</w:t>
      </w:r>
      <w:r w:rsidR="00B50B93">
        <w:rPr>
          <w:rFonts w:ascii="Times New Roman" w:eastAsia="Times New Roman" w:hAnsi="Times New Roman" w:cs="Times New Roman"/>
        </w:rPr>
        <w:t xml:space="preserve"> helped </w:t>
      </w:r>
      <w:r w:rsidR="00655FA1">
        <w:rPr>
          <w:rFonts w:ascii="Times New Roman" w:eastAsia="Times New Roman" w:hAnsi="Times New Roman" w:cs="Times New Roman"/>
        </w:rPr>
        <w:t>the</w:t>
      </w:r>
      <w:r w:rsidR="003364FF">
        <w:rPr>
          <w:rFonts w:ascii="Times New Roman" w:eastAsia="Times New Roman" w:hAnsi="Times New Roman" w:cs="Times New Roman"/>
        </w:rPr>
        <w:t>m</w:t>
      </w:r>
      <w:r w:rsidR="00655FA1">
        <w:rPr>
          <w:rFonts w:ascii="Times New Roman" w:eastAsia="Times New Roman" w:hAnsi="Times New Roman" w:cs="Times New Roman"/>
        </w:rPr>
        <w:t xml:space="preserve"> with </w:t>
      </w:r>
      <w:r w:rsidR="00B50B93">
        <w:rPr>
          <w:rFonts w:ascii="Times New Roman" w:eastAsia="Times New Roman" w:hAnsi="Times New Roman" w:cs="Times New Roman"/>
        </w:rPr>
        <w:t>their in</w:t>
      </w:r>
      <w:r w:rsidR="00655FA1">
        <w:rPr>
          <w:rFonts w:ascii="Times New Roman" w:eastAsia="Times New Roman" w:hAnsi="Times New Roman" w:cs="Times New Roman"/>
        </w:rPr>
        <w:t>i</w:t>
      </w:r>
      <w:r w:rsidR="00B50B93">
        <w:rPr>
          <w:rFonts w:ascii="Times New Roman" w:eastAsia="Times New Roman" w:hAnsi="Times New Roman" w:cs="Times New Roman"/>
        </w:rPr>
        <w:t>tial purchase and trial run</w:t>
      </w:r>
      <w:r w:rsidR="00655FA1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="00655FA1">
        <w:rPr>
          <w:rFonts w:ascii="Times New Roman" w:eastAsia="Times New Roman" w:hAnsi="Times New Roman" w:cs="Times New Roman"/>
        </w:rPr>
        <w:t>Traypacks</w:t>
      </w:r>
      <w:proofErr w:type="spellEnd"/>
      <w:r w:rsidR="00655FA1">
        <w:rPr>
          <w:rFonts w:ascii="Times New Roman" w:eastAsia="Times New Roman" w:hAnsi="Times New Roman" w:cs="Times New Roman"/>
        </w:rPr>
        <w:t>.</w:t>
      </w:r>
    </w:p>
    <w:p w14:paraId="6853B527" w14:textId="010A062C" w:rsidR="4634921F" w:rsidRDefault="4634921F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7E03AD5">
        <w:rPr>
          <w:rFonts w:ascii="Times New Roman" w:eastAsia="Times New Roman" w:hAnsi="Times New Roman" w:cs="Times New Roman"/>
        </w:rPr>
        <w:t>“</w:t>
      </w:r>
      <w:r w:rsidR="00655FA1">
        <w:rPr>
          <w:rFonts w:ascii="Times New Roman" w:eastAsia="Times New Roman" w:hAnsi="Times New Roman" w:cs="Times New Roman"/>
        </w:rPr>
        <w:t>We</w:t>
      </w:r>
      <w:r w:rsidRPr="47E03AD5">
        <w:rPr>
          <w:rFonts w:ascii="Times New Roman" w:eastAsia="Times New Roman" w:hAnsi="Times New Roman" w:cs="Times New Roman"/>
        </w:rPr>
        <w:t xml:space="preserve"> need to have good, reliable gear to provide a </w:t>
      </w:r>
      <w:r w:rsidR="00453015">
        <w:rPr>
          <w:rFonts w:ascii="Times New Roman" w:eastAsia="Times New Roman" w:hAnsi="Times New Roman" w:cs="Times New Roman"/>
        </w:rPr>
        <w:t xml:space="preserve">great </w:t>
      </w:r>
      <w:r w:rsidRPr="47E03AD5">
        <w:rPr>
          <w:rFonts w:ascii="Times New Roman" w:eastAsia="Times New Roman" w:hAnsi="Times New Roman" w:cs="Times New Roman"/>
        </w:rPr>
        <w:t>service for our customers</w:t>
      </w:r>
      <w:r w:rsidR="6EB6389C" w:rsidRPr="47E03AD5">
        <w:rPr>
          <w:rFonts w:ascii="Times New Roman" w:eastAsia="Times New Roman" w:hAnsi="Times New Roman" w:cs="Times New Roman"/>
        </w:rPr>
        <w:t xml:space="preserve">, so we plan on continuing having our </w:t>
      </w:r>
      <w:proofErr w:type="spellStart"/>
      <w:r w:rsidR="6EB6389C" w:rsidRPr="47E03AD5">
        <w:rPr>
          <w:rFonts w:ascii="Times New Roman" w:eastAsia="Times New Roman" w:hAnsi="Times New Roman" w:cs="Times New Roman"/>
        </w:rPr>
        <w:t>Traypacks</w:t>
      </w:r>
      <w:proofErr w:type="spellEnd"/>
      <w:r w:rsidR="6EB6389C" w:rsidRPr="47E03AD5">
        <w:rPr>
          <w:rFonts w:ascii="Times New Roman" w:eastAsia="Times New Roman" w:hAnsi="Times New Roman" w:cs="Times New Roman"/>
        </w:rPr>
        <w:t xml:space="preserve"> serviced with Canberra Isuzu</w:t>
      </w:r>
      <w:r w:rsidR="00453015">
        <w:rPr>
          <w:rFonts w:ascii="Times New Roman" w:eastAsia="Times New Roman" w:hAnsi="Times New Roman" w:cs="Times New Roman"/>
        </w:rPr>
        <w:t>,” noted Gemma.</w:t>
      </w:r>
    </w:p>
    <w:p w14:paraId="22EAA20B" w14:textId="655D2D05" w:rsidR="4634921F" w:rsidRDefault="4634921F" w:rsidP="47E03AD5">
      <w:pPr>
        <w:spacing w:after="120" w:line="360" w:lineRule="auto"/>
      </w:pPr>
      <w:r w:rsidRPr="2CA20C58">
        <w:rPr>
          <w:rFonts w:ascii="Times New Roman" w:eastAsia="Times New Roman" w:hAnsi="Times New Roman" w:cs="Times New Roman"/>
        </w:rPr>
        <w:t>“We see preventative maintenance as essential to looking after our vehicles.</w:t>
      </w:r>
      <w:r w:rsidR="00453015">
        <w:rPr>
          <w:rFonts w:ascii="Times New Roman" w:eastAsia="Times New Roman" w:hAnsi="Times New Roman" w:cs="Times New Roman"/>
        </w:rPr>
        <w:t>”</w:t>
      </w:r>
      <w:r w:rsidRPr="2CA20C58">
        <w:rPr>
          <w:rFonts w:ascii="Times New Roman" w:eastAsia="Times New Roman" w:hAnsi="Times New Roman" w:cs="Times New Roman"/>
        </w:rPr>
        <w:t xml:space="preserve"> </w:t>
      </w:r>
    </w:p>
    <w:p w14:paraId="152EFDA2" w14:textId="4710C696" w:rsidR="0EA533C7" w:rsidRDefault="3A575CA2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>P &amp; G Trucking plan</w:t>
      </w:r>
      <w:r w:rsidR="00574098">
        <w:rPr>
          <w:rFonts w:ascii="Times New Roman" w:eastAsia="Times New Roman" w:hAnsi="Times New Roman" w:cs="Times New Roman"/>
        </w:rPr>
        <w:t>s</w:t>
      </w:r>
      <w:r w:rsidRPr="2CA20C58">
        <w:rPr>
          <w:rFonts w:ascii="Times New Roman" w:eastAsia="Times New Roman" w:hAnsi="Times New Roman" w:cs="Times New Roman"/>
        </w:rPr>
        <w:t xml:space="preserve"> </w:t>
      </w:r>
      <w:r w:rsidR="00272DFF">
        <w:rPr>
          <w:rFonts w:ascii="Times New Roman" w:eastAsia="Times New Roman" w:hAnsi="Times New Roman" w:cs="Times New Roman"/>
        </w:rPr>
        <w:t>to expand</w:t>
      </w:r>
      <w:r w:rsidRPr="2CA20C58">
        <w:rPr>
          <w:rFonts w:ascii="Times New Roman" w:eastAsia="Times New Roman" w:hAnsi="Times New Roman" w:cs="Times New Roman"/>
        </w:rPr>
        <w:t xml:space="preserve"> </w:t>
      </w:r>
      <w:r w:rsidR="00272DFF">
        <w:rPr>
          <w:rFonts w:ascii="Times New Roman" w:eastAsia="Times New Roman" w:hAnsi="Times New Roman" w:cs="Times New Roman"/>
        </w:rPr>
        <w:t>its</w:t>
      </w:r>
      <w:r w:rsidRPr="2CA20C58">
        <w:rPr>
          <w:rFonts w:ascii="Times New Roman" w:eastAsia="Times New Roman" w:hAnsi="Times New Roman" w:cs="Times New Roman"/>
        </w:rPr>
        <w:t xml:space="preserve"> </w:t>
      </w:r>
      <w:r w:rsidR="00272DFF">
        <w:rPr>
          <w:rFonts w:ascii="Times New Roman" w:eastAsia="Times New Roman" w:hAnsi="Times New Roman" w:cs="Times New Roman"/>
        </w:rPr>
        <w:t xml:space="preserve">service </w:t>
      </w:r>
      <w:proofErr w:type="gramStart"/>
      <w:r w:rsidR="00272DFF">
        <w:rPr>
          <w:rFonts w:ascii="Times New Roman" w:eastAsia="Times New Roman" w:hAnsi="Times New Roman" w:cs="Times New Roman"/>
        </w:rPr>
        <w:t>in the near future</w:t>
      </w:r>
      <w:proofErr w:type="gramEnd"/>
      <w:r w:rsidR="00272DFF">
        <w:rPr>
          <w:rFonts w:ascii="Times New Roman" w:eastAsia="Times New Roman" w:hAnsi="Times New Roman" w:cs="Times New Roman"/>
        </w:rPr>
        <w:t>, while</w:t>
      </w:r>
      <w:r w:rsidR="19587F3D" w:rsidRPr="2CA20C58">
        <w:rPr>
          <w:rFonts w:ascii="Times New Roman" w:eastAsia="Times New Roman" w:hAnsi="Times New Roman" w:cs="Times New Roman"/>
        </w:rPr>
        <w:t xml:space="preserve"> </w:t>
      </w:r>
      <w:r w:rsidR="197024E4" w:rsidRPr="2CA20C58">
        <w:rPr>
          <w:rFonts w:ascii="Times New Roman" w:eastAsia="Times New Roman" w:hAnsi="Times New Roman" w:cs="Times New Roman"/>
        </w:rPr>
        <w:t xml:space="preserve">Gemma also has some </w:t>
      </w:r>
      <w:r w:rsidR="00272DFF">
        <w:rPr>
          <w:rFonts w:ascii="Times New Roman" w:eastAsia="Times New Roman" w:hAnsi="Times New Roman" w:cs="Times New Roman"/>
        </w:rPr>
        <w:t xml:space="preserve">personal </w:t>
      </w:r>
      <w:r w:rsidR="197024E4" w:rsidRPr="2CA20C58">
        <w:rPr>
          <w:rFonts w:ascii="Times New Roman" w:eastAsia="Times New Roman" w:hAnsi="Times New Roman" w:cs="Times New Roman"/>
        </w:rPr>
        <w:t>goals</w:t>
      </w:r>
      <w:r w:rsidR="00A74090">
        <w:rPr>
          <w:rFonts w:ascii="Times New Roman" w:eastAsia="Times New Roman" w:hAnsi="Times New Roman" w:cs="Times New Roman"/>
        </w:rPr>
        <w:t xml:space="preserve"> in mind.</w:t>
      </w:r>
    </w:p>
    <w:p w14:paraId="6D726BE7" w14:textId="7067C00C" w:rsidR="0EA533C7" w:rsidRDefault="0EA533C7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t>“</w:t>
      </w:r>
      <w:r w:rsidR="44AE667C" w:rsidRPr="2CA20C58">
        <w:rPr>
          <w:rFonts w:ascii="Times New Roman" w:eastAsia="Times New Roman" w:hAnsi="Times New Roman" w:cs="Times New Roman"/>
        </w:rPr>
        <w:t xml:space="preserve">One of my goals is </w:t>
      </w:r>
      <w:r w:rsidR="00272DFF">
        <w:rPr>
          <w:rFonts w:ascii="Times New Roman" w:eastAsia="Times New Roman" w:hAnsi="Times New Roman" w:cs="Times New Roman"/>
        </w:rPr>
        <w:t xml:space="preserve">to </w:t>
      </w:r>
      <w:r w:rsidR="44AE667C" w:rsidRPr="2CA20C58">
        <w:rPr>
          <w:rFonts w:ascii="Times New Roman" w:eastAsia="Times New Roman" w:hAnsi="Times New Roman" w:cs="Times New Roman"/>
        </w:rPr>
        <w:t>u</w:t>
      </w:r>
      <w:r w:rsidRPr="2CA20C58">
        <w:rPr>
          <w:rFonts w:ascii="Times New Roman" w:eastAsia="Times New Roman" w:hAnsi="Times New Roman" w:cs="Times New Roman"/>
        </w:rPr>
        <w:t xml:space="preserve">pgrade my licence </w:t>
      </w:r>
      <w:r w:rsidR="00272DFF">
        <w:rPr>
          <w:rFonts w:ascii="Times New Roman" w:eastAsia="Times New Roman" w:hAnsi="Times New Roman" w:cs="Times New Roman"/>
        </w:rPr>
        <w:t>to</w:t>
      </w:r>
      <w:r w:rsidRPr="2CA20C58">
        <w:rPr>
          <w:rFonts w:ascii="Times New Roman" w:eastAsia="Times New Roman" w:hAnsi="Times New Roman" w:cs="Times New Roman"/>
        </w:rPr>
        <w:t xml:space="preserve"> drive heavy rigid and prime movers</w:t>
      </w:r>
      <w:r w:rsidR="24153B72" w:rsidRPr="2CA20C58">
        <w:rPr>
          <w:rFonts w:ascii="Times New Roman" w:eastAsia="Times New Roman" w:hAnsi="Times New Roman" w:cs="Times New Roman"/>
        </w:rPr>
        <w:t>.</w:t>
      </w:r>
    </w:p>
    <w:p w14:paraId="4F541461" w14:textId="41A8CFB6" w:rsidR="00AD76AA" w:rsidRDefault="73581E58" w:rsidP="2CA20C5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CA20C58">
        <w:rPr>
          <w:rFonts w:ascii="Times New Roman" w:eastAsia="Times New Roman" w:hAnsi="Times New Roman" w:cs="Times New Roman"/>
        </w:rPr>
        <w:lastRenderedPageBreak/>
        <w:t>“</w:t>
      </w:r>
      <w:r w:rsidR="32149D23" w:rsidRPr="2CA20C58">
        <w:rPr>
          <w:rFonts w:ascii="Times New Roman" w:eastAsia="Times New Roman" w:hAnsi="Times New Roman" w:cs="Times New Roman"/>
        </w:rPr>
        <w:t>It's</w:t>
      </w:r>
      <w:r w:rsidR="761A722E" w:rsidRPr="2CA20C58">
        <w:rPr>
          <w:rFonts w:ascii="Times New Roman" w:eastAsia="Times New Roman" w:hAnsi="Times New Roman" w:cs="Times New Roman"/>
        </w:rPr>
        <w:t xml:space="preserve"> tricky to find the</w:t>
      </w:r>
      <w:r w:rsidR="0EA533C7" w:rsidRPr="2CA20C58">
        <w:rPr>
          <w:rFonts w:ascii="Times New Roman" w:eastAsia="Times New Roman" w:hAnsi="Times New Roman" w:cs="Times New Roman"/>
        </w:rPr>
        <w:t xml:space="preserve"> time to study for the licence </w:t>
      </w:r>
      <w:r w:rsidR="79A7BC1C" w:rsidRPr="2CA20C58">
        <w:rPr>
          <w:rFonts w:ascii="Times New Roman" w:eastAsia="Times New Roman" w:hAnsi="Times New Roman" w:cs="Times New Roman"/>
        </w:rPr>
        <w:t>amongst</w:t>
      </w:r>
      <w:r w:rsidR="48A99E67" w:rsidRPr="2CA20C58">
        <w:rPr>
          <w:rFonts w:ascii="Times New Roman" w:eastAsia="Times New Roman" w:hAnsi="Times New Roman" w:cs="Times New Roman"/>
        </w:rPr>
        <w:t xml:space="preserve"> </w:t>
      </w:r>
      <w:r w:rsidR="0EA533C7" w:rsidRPr="2CA20C58">
        <w:rPr>
          <w:rFonts w:ascii="Times New Roman" w:eastAsia="Times New Roman" w:hAnsi="Times New Roman" w:cs="Times New Roman"/>
        </w:rPr>
        <w:t xml:space="preserve">my management </w:t>
      </w:r>
      <w:r w:rsidR="530FF869" w:rsidRPr="2CA20C58">
        <w:rPr>
          <w:rFonts w:ascii="Times New Roman" w:eastAsia="Times New Roman" w:hAnsi="Times New Roman" w:cs="Times New Roman"/>
        </w:rPr>
        <w:t>duties,</w:t>
      </w:r>
      <w:r w:rsidR="0EA533C7" w:rsidRPr="2CA20C58">
        <w:rPr>
          <w:rFonts w:ascii="Times New Roman" w:eastAsia="Times New Roman" w:hAnsi="Times New Roman" w:cs="Times New Roman"/>
        </w:rPr>
        <w:t xml:space="preserve"> </w:t>
      </w:r>
      <w:r w:rsidR="1FEBAC82" w:rsidRPr="2CA20C58">
        <w:rPr>
          <w:rFonts w:ascii="Times New Roman" w:eastAsia="Times New Roman" w:hAnsi="Times New Roman" w:cs="Times New Roman"/>
        </w:rPr>
        <w:t>but I can't wait to make it happen</w:t>
      </w:r>
      <w:r w:rsidR="005403B9">
        <w:rPr>
          <w:rFonts w:ascii="Times New Roman" w:eastAsia="Times New Roman" w:hAnsi="Times New Roman" w:cs="Times New Roman"/>
        </w:rPr>
        <w:t>.”</w:t>
      </w:r>
    </w:p>
    <w:p w14:paraId="1CAB72EA" w14:textId="503106B3" w:rsidR="73602C1C" w:rsidRDefault="00272DFF" w:rsidP="47E03AD5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="73602C1C" w:rsidRPr="47E03AD5">
        <w:rPr>
          <w:rFonts w:ascii="Times New Roman" w:eastAsia="Times New Roman" w:hAnsi="Times New Roman" w:cs="Times New Roman"/>
          <w:b/>
          <w:bCs/>
        </w:rPr>
        <w:t>nds</w:t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08C74BAF" w14:textId="07169098" w:rsidR="73602C1C" w:rsidRDefault="73602C1C" w:rsidP="47E03AD5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7E03AD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           For Isuzu Trucks releases and photos:</w:t>
      </w:r>
      <w:r w:rsidRPr="47E03AD5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3BC3A638" w14:textId="1BD7A2A7" w:rsidR="73602C1C" w:rsidRDefault="73602C1C" w:rsidP="0088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Sam Gangemi                                                         </w:t>
      </w:r>
      <w:proofErr w:type="spellStart"/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>Arkajon</w:t>
      </w:r>
      <w:proofErr w:type="spellEnd"/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Communications </w:t>
      </w:r>
    </w:p>
    <w:p w14:paraId="70F27D3A" w14:textId="568D59ED" w:rsidR="73602C1C" w:rsidRDefault="73602C1C" w:rsidP="0088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Isuzu Australia Limited                                         </w:t>
      </w:r>
      <w:r w:rsidR="00272DF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>Phone: 03 9867 5611 </w:t>
      </w:r>
    </w:p>
    <w:p w14:paraId="691389C7" w14:textId="7A09922C" w:rsidR="73602C1C" w:rsidRDefault="73602C1C" w:rsidP="0088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Phone: 03 9644 6666                                              Email: </w:t>
      </w:r>
      <w:hyperlink r:id="rId13">
        <w:r w:rsidRPr="47E03AD5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  <w:r w:rsidRPr="47E03AD5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</w:p>
    <w:p w14:paraId="1413468B" w14:textId="165C6EE6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181D5EDE" w14:textId="6674CE8B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1F1B92A2" w14:textId="599F9073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3F68FEB2" w14:textId="37405DB2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016943AD" w14:textId="6D5F7EB3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23056A7F" w14:textId="033600E7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7AD8A611" w14:textId="4993B3CD" w:rsidR="45D1D831" w:rsidRDefault="45D1D831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7E03AD5">
        <w:rPr>
          <w:rFonts w:ascii="Times New Roman" w:eastAsia="Times New Roman" w:hAnsi="Times New Roman" w:cs="Times New Roman"/>
        </w:rPr>
        <w:t xml:space="preserve"> </w:t>
      </w:r>
    </w:p>
    <w:p w14:paraId="5035945A" w14:textId="00D2F752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53492665" w14:textId="02ED7AC7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76B96197" w14:textId="30EA215A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454418E5" w14:textId="315C4555" w:rsidR="47E03AD5" w:rsidRDefault="47E03AD5" w:rsidP="47E03AD5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21FA882B" w14:textId="1504C7C8" w:rsidR="3B61CB94" w:rsidRDefault="3B61CB94" w:rsidP="3B61CB94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39ECE88D" w14:textId="68CDED5A" w:rsidR="0E5F3C99" w:rsidRDefault="0E5F3C99" w:rsidP="0E5F3C99">
      <w:pPr>
        <w:spacing w:after="120" w:line="360" w:lineRule="auto"/>
        <w:rPr>
          <w:rFonts w:ascii="Times New Roman" w:eastAsia="Times New Roman" w:hAnsi="Times New Roman" w:cs="Times New Roman"/>
        </w:rPr>
      </w:pPr>
    </w:p>
    <w:sectPr w:rsidR="0E5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A67CC"/>
    <w:rsid w:val="00046C99"/>
    <w:rsid w:val="00063B05"/>
    <w:rsid w:val="0006414C"/>
    <w:rsid w:val="00072B18"/>
    <w:rsid w:val="0009299E"/>
    <w:rsid w:val="000A1F39"/>
    <w:rsid w:val="000B637C"/>
    <w:rsid w:val="000B6A91"/>
    <w:rsid w:val="000E6240"/>
    <w:rsid w:val="000E7F6D"/>
    <w:rsid w:val="0013267D"/>
    <w:rsid w:val="00145FBA"/>
    <w:rsid w:val="00147C99"/>
    <w:rsid w:val="00173A9A"/>
    <w:rsid w:val="00176557"/>
    <w:rsid w:val="00181A12"/>
    <w:rsid w:val="001A1BFD"/>
    <w:rsid w:val="001D3B1D"/>
    <w:rsid w:val="001D4C14"/>
    <w:rsid w:val="001E3C3D"/>
    <w:rsid w:val="001F2FF2"/>
    <w:rsid w:val="002079D4"/>
    <w:rsid w:val="0020E178"/>
    <w:rsid w:val="002215F7"/>
    <w:rsid w:val="0022722A"/>
    <w:rsid w:val="00256189"/>
    <w:rsid w:val="00261BAA"/>
    <w:rsid w:val="00272DFF"/>
    <w:rsid w:val="00276B58"/>
    <w:rsid w:val="00283A95"/>
    <w:rsid w:val="0028547F"/>
    <w:rsid w:val="00291A34"/>
    <w:rsid w:val="002A4AF2"/>
    <w:rsid w:val="002C3D30"/>
    <w:rsid w:val="002D2D7A"/>
    <w:rsid w:val="002D568F"/>
    <w:rsid w:val="003364FF"/>
    <w:rsid w:val="00341B60"/>
    <w:rsid w:val="003A6943"/>
    <w:rsid w:val="003B257F"/>
    <w:rsid w:val="003D3E0D"/>
    <w:rsid w:val="00404858"/>
    <w:rsid w:val="00450DF1"/>
    <w:rsid w:val="00453015"/>
    <w:rsid w:val="004A3BD2"/>
    <w:rsid w:val="004B51E4"/>
    <w:rsid w:val="004E4D3C"/>
    <w:rsid w:val="004F61F0"/>
    <w:rsid w:val="00512010"/>
    <w:rsid w:val="0053177B"/>
    <w:rsid w:val="005403B9"/>
    <w:rsid w:val="00557233"/>
    <w:rsid w:val="005624C9"/>
    <w:rsid w:val="00566D5E"/>
    <w:rsid w:val="00574098"/>
    <w:rsid w:val="00575F13"/>
    <w:rsid w:val="00582E60"/>
    <w:rsid w:val="005919FE"/>
    <w:rsid w:val="005B608E"/>
    <w:rsid w:val="005C076F"/>
    <w:rsid w:val="005C3C17"/>
    <w:rsid w:val="005C5F9C"/>
    <w:rsid w:val="005D0D25"/>
    <w:rsid w:val="00604642"/>
    <w:rsid w:val="00607F1F"/>
    <w:rsid w:val="00611BC4"/>
    <w:rsid w:val="00617168"/>
    <w:rsid w:val="00633342"/>
    <w:rsid w:val="00640BA6"/>
    <w:rsid w:val="00642D79"/>
    <w:rsid w:val="00651D51"/>
    <w:rsid w:val="00655FA1"/>
    <w:rsid w:val="0065717F"/>
    <w:rsid w:val="00660EFA"/>
    <w:rsid w:val="00661C1A"/>
    <w:rsid w:val="0066227D"/>
    <w:rsid w:val="00685932"/>
    <w:rsid w:val="00685FF4"/>
    <w:rsid w:val="00694C24"/>
    <w:rsid w:val="00695E9A"/>
    <w:rsid w:val="006A077D"/>
    <w:rsid w:val="007012BD"/>
    <w:rsid w:val="00703612"/>
    <w:rsid w:val="00703CCD"/>
    <w:rsid w:val="00732109"/>
    <w:rsid w:val="00763144"/>
    <w:rsid w:val="00780CE8"/>
    <w:rsid w:val="007901F6"/>
    <w:rsid w:val="00792011"/>
    <w:rsid w:val="007C3E1A"/>
    <w:rsid w:val="0080055A"/>
    <w:rsid w:val="00821D2A"/>
    <w:rsid w:val="0084202A"/>
    <w:rsid w:val="0084350E"/>
    <w:rsid w:val="00877A81"/>
    <w:rsid w:val="00882242"/>
    <w:rsid w:val="00882F8C"/>
    <w:rsid w:val="00894A11"/>
    <w:rsid w:val="008957A4"/>
    <w:rsid w:val="008B6453"/>
    <w:rsid w:val="008C2C1F"/>
    <w:rsid w:val="008C5960"/>
    <w:rsid w:val="008D67A0"/>
    <w:rsid w:val="008E0BB9"/>
    <w:rsid w:val="00914CAC"/>
    <w:rsid w:val="00931E9F"/>
    <w:rsid w:val="00933EE4"/>
    <w:rsid w:val="009430C5"/>
    <w:rsid w:val="0095384C"/>
    <w:rsid w:val="00981ED0"/>
    <w:rsid w:val="00986A28"/>
    <w:rsid w:val="00987EA7"/>
    <w:rsid w:val="009A1D55"/>
    <w:rsid w:val="009B22A6"/>
    <w:rsid w:val="009C7D5F"/>
    <w:rsid w:val="009F73F6"/>
    <w:rsid w:val="00A10403"/>
    <w:rsid w:val="00A10E6E"/>
    <w:rsid w:val="00A40466"/>
    <w:rsid w:val="00A41C1B"/>
    <w:rsid w:val="00A732B2"/>
    <w:rsid w:val="00A74090"/>
    <w:rsid w:val="00A81612"/>
    <w:rsid w:val="00A91DB4"/>
    <w:rsid w:val="00AA370C"/>
    <w:rsid w:val="00AB19DB"/>
    <w:rsid w:val="00AB7FCD"/>
    <w:rsid w:val="00AD5B4E"/>
    <w:rsid w:val="00AD6C43"/>
    <w:rsid w:val="00AD76AA"/>
    <w:rsid w:val="00AF53B4"/>
    <w:rsid w:val="00B309AB"/>
    <w:rsid w:val="00B4E02C"/>
    <w:rsid w:val="00B50B93"/>
    <w:rsid w:val="00B67911"/>
    <w:rsid w:val="00B70BB5"/>
    <w:rsid w:val="00B93517"/>
    <w:rsid w:val="00BB2A54"/>
    <w:rsid w:val="00BB7BEA"/>
    <w:rsid w:val="00BD6577"/>
    <w:rsid w:val="00C00B85"/>
    <w:rsid w:val="00C00F6A"/>
    <w:rsid w:val="00C208F8"/>
    <w:rsid w:val="00C47DE6"/>
    <w:rsid w:val="00C500F5"/>
    <w:rsid w:val="00C606D5"/>
    <w:rsid w:val="00C70C88"/>
    <w:rsid w:val="00C91283"/>
    <w:rsid w:val="00C91DE7"/>
    <w:rsid w:val="00CA7799"/>
    <w:rsid w:val="00CB692F"/>
    <w:rsid w:val="00CB7159"/>
    <w:rsid w:val="00CC08DE"/>
    <w:rsid w:val="00D129E0"/>
    <w:rsid w:val="00D154CE"/>
    <w:rsid w:val="00D32FB4"/>
    <w:rsid w:val="00D67EC3"/>
    <w:rsid w:val="00DA1B4D"/>
    <w:rsid w:val="00DA2A08"/>
    <w:rsid w:val="00DC52F6"/>
    <w:rsid w:val="00DE282E"/>
    <w:rsid w:val="00E05B4F"/>
    <w:rsid w:val="00E46AB3"/>
    <w:rsid w:val="00E5499B"/>
    <w:rsid w:val="00E85BC4"/>
    <w:rsid w:val="00E902A9"/>
    <w:rsid w:val="00E90D83"/>
    <w:rsid w:val="00E94F07"/>
    <w:rsid w:val="00EC2A78"/>
    <w:rsid w:val="00EC54F0"/>
    <w:rsid w:val="00EE6EEF"/>
    <w:rsid w:val="00EF082C"/>
    <w:rsid w:val="00F0181C"/>
    <w:rsid w:val="00F100DC"/>
    <w:rsid w:val="00F17598"/>
    <w:rsid w:val="00F3B36A"/>
    <w:rsid w:val="00F62440"/>
    <w:rsid w:val="00F6CC7E"/>
    <w:rsid w:val="00F7161B"/>
    <w:rsid w:val="00FE6750"/>
    <w:rsid w:val="00FE7CEB"/>
    <w:rsid w:val="010D294C"/>
    <w:rsid w:val="0138F4FA"/>
    <w:rsid w:val="0179EB09"/>
    <w:rsid w:val="01FF2651"/>
    <w:rsid w:val="02D95A80"/>
    <w:rsid w:val="02F9E745"/>
    <w:rsid w:val="03176EA7"/>
    <w:rsid w:val="036CF403"/>
    <w:rsid w:val="037C5C46"/>
    <w:rsid w:val="037DFA17"/>
    <w:rsid w:val="03E1C0B8"/>
    <w:rsid w:val="03FE53AD"/>
    <w:rsid w:val="0447AD58"/>
    <w:rsid w:val="04BFA6FE"/>
    <w:rsid w:val="05009E26"/>
    <w:rsid w:val="0539B624"/>
    <w:rsid w:val="0622977D"/>
    <w:rsid w:val="0630826E"/>
    <w:rsid w:val="06A82B49"/>
    <w:rsid w:val="070C6B61"/>
    <w:rsid w:val="0741ECC0"/>
    <w:rsid w:val="07AF7F42"/>
    <w:rsid w:val="07C38519"/>
    <w:rsid w:val="07D988D2"/>
    <w:rsid w:val="08562652"/>
    <w:rsid w:val="089A9B97"/>
    <w:rsid w:val="08D117F1"/>
    <w:rsid w:val="08D40597"/>
    <w:rsid w:val="08FCAAC4"/>
    <w:rsid w:val="09D7D97C"/>
    <w:rsid w:val="0A280D52"/>
    <w:rsid w:val="0A3747D8"/>
    <w:rsid w:val="0A3C1B2C"/>
    <w:rsid w:val="0A8FC6D3"/>
    <w:rsid w:val="0ADF278B"/>
    <w:rsid w:val="0AFDD0A3"/>
    <w:rsid w:val="0B5D4F4A"/>
    <w:rsid w:val="0B7B7F4E"/>
    <w:rsid w:val="0BB394A9"/>
    <w:rsid w:val="0C837E7C"/>
    <w:rsid w:val="0CD6EBFB"/>
    <w:rsid w:val="0DA8E14B"/>
    <w:rsid w:val="0E5F3C99"/>
    <w:rsid w:val="0EA533C7"/>
    <w:rsid w:val="0F094C0D"/>
    <w:rsid w:val="0F79E511"/>
    <w:rsid w:val="0FBD2BEF"/>
    <w:rsid w:val="100107D1"/>
    <w:rsid w:val="104AD920"/>
    <w:rsid w:val="104C3FD2"/>
    <w:rsid w:val="10610321"/>
    <w:rsid w:val="10924AE7"/>
    <w:rsid w:val="10F8D6FC"/>
    <w:rsid w:val="1133F15E"/>
    <w:rsid w:val="11A1CD32"/>
    <w:rsid w:val="12AAFEBA"/>
    <w:rsid w:val="1429B2FE"/>
    <w:rsid w:val="14936ED9"/>
    <w:rsid w:val="14D8474C"/>
    <w:rsid w:val="156C4A92"/>
    <w:rsid w:val="157A53BC"/>
    <w:rsid w:val="15EF4560"/>
    <w:rsid w:val="162A17A9"/>
    <w:rsid w:val="1672E19E"/>
    <w:rsid w:val="173684D8"/>
    <w:rsid w:val="175419ED"/>
    <w:rsid w:val="17584BBB"/>
    <w:rsid w:val="17DD05D3"/>
    <w:rsid w:val="17DEA916"/>
    <w:rsid w:val="188C8EE7"/>
    <w:rsid w:val="19587F3D"/>
    <w:rsid w:val="197024E4"/>
    <w:rsid w:val="19EEF886"/>
    <w:rsid w:val="1A07E787"/>
    <w:rsid w:val="1A2E59F8"/>
    <w:rsid w:val="1A58BBB1"/>
    <w:rsid w:val="1A5963DF"/>
    <w:rsid w:val="1A622E2F"/>
    <w:rsid w:val="1AB5139D"/>
    <w:rsid w:val="1AE36FA3"/>
    <w:rsid w:val="1AE724E5"/>
    <w:rsid w:val="1B23EFB9"/>
    <w:rsid w:val="1B4A3549"/>
    <w:rsid w:val="1B802682"/>
    <w:rsid w:val="1C14F37E"/>
    <w:rsid w:val="1C4F17B2"/>
    <w:rsid w:val="1CA33BF2"/>
    <w:rsid w:val="1CF84AC0"/>
    <w:rsid w:val="1D1E26DA"/>
    <w:rsid w:val="1DD4F5CE"/>
    <w:rsid w:val="1DE6FF97"/>
    <w:rsid w:val="1E179AEE"/>
    <w:rsid w:val="1E25DDCB"/>
    <w:rsid w:val="1E3B6729"/>
    <w:rsid w:val="1E965AA3"/>
    <w:rsid w:val="1E9FE83F"/>
    <w:rsid w:val="1EA8A2F9"/>
    <w:rsid w:val="1FEBAC82"/>
    <w:rsid w:val="201A3AAC"/>
    <w:rsid w:val="20412CDB"/>
    <w:rsid w:val="2042CD97"/>
    <w:rsid w:val="208639E4"/>
    <w:rsid w:val="212DEF4C"/>
    <w:rsid w:val="21BEDB4F"/>
    <w:rsid w:val="229CC1EA"/>
    <w:rsid w:val="22B757DB"/>
    <w:rsid w:val="22E16BDA"/>
    <w:rsid w:val="24153B72"/>
    <w:rsid w:val="2423B368"/>
    <w:rsid w:val="25119ADA"/>
    <w:rsid w:val="251BB404"/>
    <w:rsid w:val="255C07E3"/>
    <w:rsid w:val="25A54830"/>
    <w:rsid w:val="25AE6396"/>
    <w:rsid w:val="268F00EF"/>
    <w:rsid w:val="2691C07A"/>
    <w:rsid w:val="269A307C"/>
    <w:rsid w:val="272B6F73"/>
    <w:rsid w:val="2788703A"/>
    <w:rsid w:val="27E81BF5"/>
    <w:rsid w:val="28209AE8"/>
    <w:rsid w:val="28D89B95"/>
    <w:rsid w:val="297808CF"/>
    <w:rsid w:val="29AE8114"/>
    <w:rsid w:val="29DC62F9"/>
    <w:rsid w:val="2A359272"/>
    <w:rsid w:val="2A97757E"/>
    <w:rsid w:val="2AA6A19D"/>
    <w:rsid w:val="2AC0E2A0"/>
    <w:rsid w:val="2AF4EEC7"/>
    <w:rsid w:val="2AFCCA38"/>
    <w:rsid w:val="2B26D281"/>
    <w:rsid w:val="2B3FA4A5"/>
    <w:rsid w:val="2B735FF4"/>
    <w:rsid w:val="2BFC2997"/>
    <w:rsid w:val="2C22EE9E"/>
    <w:rsid w:val="2CA20C58"/>
    <w:rsid w:val="2D7C30FE"/>
    <w:rsid w:val="2E41BDC7"/>
    <w:rsid w:val="2E46C7BB"/>
    <w:rsid w:val="2E5E2074"/>
    <w:rsid w:val="2E93A942"/>
    <w:rsid w:val="2EB05425"/>
    <w:rsid w:val="2EB1CBC2"/>
    <w:rsid w:val="2EB6D79D"/>
    <w:rsid w:val="2F6C20E7"/>
    <w:rsid w:val="2F97DD10"/>
    <w:rsid w:val="2FFAE3A3"/>
    <w:rsid w:val="303F9695"/>
    <w:rsid w:val="30848CBC"/>
    <w:rsid w:val="30909B3B"/>
    <w:rsid w:val="30FB0966"/>
    <w:rsid w:val="30FED889"/>
    <w:rsid w:val="32081B7B"/>
    <w:rsid w:val="32149D23"/>
    <w:rsid w:val="32412493"/>
    <w:rsid w:val="326F3439"/>
    <w:rsid w:val="32DD257C"/>
    <w:rsid w:val="333929AB"/>
    <w:rsid w:val="3346344F"/>
    <w:rsid w:val="334B6A08"/>
    <w:rsid w:val="33511E90"/>
    <w:rsid w:val="338E6E5C"/>
    <w:rsid w:val="33C5189F"/>
    <w:rsid w:val="342EA219"/>
    <w:rsid w:val="3439ED81"/>
    <w:rsid w:val="34D106D8"/>
    <w:rsid w:val="350C7155"/>
    <w:rsid w:val="35836ED5"/>
    <w:rsid w:val="3655F2B1"/>
    <w:rsid w:val="365ED8BB"/>
    <w:rsid w:val="367E7BC6"/>
    <w:rsid w:val="36B2F412"/>
    <w:rsid w:val="36CB3CDA"/>
    <w:rsid w:val="373B5E5C"/>
    <w:rsid w:val="3744AA47"/>
    <w:rsid w:val="37597662"/>
    <w:rsid w:val="3829D51B"/>
    <w:rsid w:val="3844E143"/>
    <w:rsid w:val="39131987"/>
    <w:rsid w:val="395F921C"/>
    <w:rsid w:val="39C5ECA5"/>
    <w:rsid w:val="39CDF050"/>
    <w:rsid w:val="3A575CA2"/>
    <w:rsid w:val="3AF47678"/>
    <w:rsid w:val="3B221786"/>
    <w:rsid w:val="3B322561"/>
    <w:rsid w:val="3B4F3592"/>
    <w:rsid w:val="3B61CB94"/>
    <w:rsid w:val="3BC1D84E"/>
    <w:rsid w:val="3C8928DE"/>
    <w:rsid w:val="3C8A4B94"/>
    <w:rsid w:val="3D143A56"/>
    <w:rsid w:val="3D495031"/>
    <w:rsid w:val="3DD7789E"/>
    <w:rsid w:val="3E37F3E7"/>
    <w:rsid w:val="3E3EDE07"/>
    <w:rsid w:val="3EE1A86B"/>
    <w:rsid w:val="3EFFD39A"/>
    <w:rsid w:val="3F03D9C7"/>
    <w:rsid w:val="3F1B0F2F"/>
    <w:rsid w:val="3F216E58"/>
    <w:rsid w:val="3F577C25"/>
    <w:rsid w:val="40637EE8"/>
    <w:rsid w:val="40DEA86B"/>
    <w:rsid w:val="40FA0E41"/>
    <w:rsid w:val="413B33E4"/>
    <w:rsid w:val="419E8759"/>
    <w:rsid w:val="42146EFF"/>
    <w:rsid w:val="423D50EB"/>
    <w:rsid w:val="42812311"/>
    <w:rsid w:val="42911BEC"/>
    <w:rsid w:val="4293188C"/>
    <w:rsid w:val="42A1CC11"/>
    <w:rsid w:val="43752793"/>
    <w:rsid w:val="43791A94"/>
    <w:rsid w:val="43E56D68"/>
    <w:rsid w:val="4428B904"/>
    <w:rsid w:val="4488C0D4"/>
    <w:rsid w:val="44AE667C"/>
    <w:rsid w:val="45313FD9"/>
    <w:rsid w:val="45D1D831"/>
    <w:rsid w:val="45F276DC"/>
    <w:rsid w:val="462671A9"/>
    <w:rsid w:val="4634921F"/>
    <w:rsid w:val="463968FA"/>
    <w:rsid w:val="4670BEA0"/>
    <w:rsid w:val="46A23A7A"/>
    <w:rsid w:val="46F1F0FB"/>
    <w:rsid w:val="471153F5"/>
    <w:rsid w:val="476F5534"/>
    <w:rsid w:val="47E03AD5"/>
    <w:rsid w:val="48A99E67"/>
    <w:rsid w:val="48B0B6D4"/>
    <w:rsid w:val="48E3190E"/>
    <w:rsid w:val="48F66C73"/>
    <w:rsid w:val="49550126"/>
    <w:rsid w:val="4A0472A5"/>
    <w:rsid w:val="4A403031"/>
    <w:rsid w:val="4A9D5FD3"/>
    <w:rsid w:val="4AAFE77D"/>
    <w:rsid w:val="4B269C31"/>
    <w:rsid w:val="4B6D577E"/>
    <w:rsid w:val="4B744113"/>
    <w:rsid w:val="4B77F4EB"/>
    <w:rsid w:val="4BA44839"/>
    <w:rsid w:val="4BDC9E0F"/>
    <w:rsid w:val="4C0C7DDC"/>
    <w:rsid w:val="4D5866D4"/>
    <w:rsid w:val="4D8D9138"/>
    <w:rsid w:val="4E275791"/>
    <w:rsid w:val="4E3792F6"/>
    <w:rsid w:val="4F971C37"/>
    <w:rsid w:val="4FE489E1"/>
    <w:rsid w:val="5005858C"/>
    <w:rsid w:val="50F9D7F8"/>
    <w:rsid w:val="513DBC63"/>
    <w:rsid w:val="515C60EC"/>
    <w:rsid w:val="5166438D"/>
    <w:rsid w:val="518C17D9"/>
    <w:rsid w:val="52E6DBD5"/>
    <w:rsid w:val="530FF869"/>
    <w:rsid w:val="53552B14"/>
    <w:rsid w:val="53F843E6"/>
    <w:rsid w:val="541645AD"/>
    <w:rsid w:val="547CEEC5"/>
    <w:rsid w:val="54A88292"/>
    <w:rsid w:val="55650A81"/>
    <w:rsid w:val="5573F9BB"/>
    <w:rsid w:val="55994246"/>
    <w:rsid w:val="55BA31C6"/>
    <w:rsid w:val="55FA4346"/>
    <w:rsid w:val="56147BD9"/>
    <w:rsid w:val="5615D829"/>
    <w:rsid w:val="56B4AF4F"/>
    <w:rsid w:val="572AD682"/>
    <w:rsid w:val="57B88FCE"/>
    <w:rsid w:val="588AFC58"/>
    <w:rsid w:val="589A8372"/>
    <w:rsid w:val="58AF390E"/>
    <w:rsid w:val="58F414DD"/>
    <w:rsid w:val="59AB9661"/>
    <w:rsid w:val="5A346876"/>
    <w:rsid w:val="5A9BEA4D"/>
    <w:rsid w:val="5B32476C"/>
    <w:rsid w:val="5B482BFD"/>
    <w:rsid w:val="5B83F389"/>
    <w:rsid w:val="5CAA9E44"/>
    <w:rsid w:val="5CDAC6A4"/>
    <w:rsid w:val="5D707E03"/>
    <w:rsid w:val="5DB0E98D"/>
    <w:rsid w:val="5DD36C9E"/>
    <w:rsid w:val="5E00A87B"/>
    <w:rsid w:val="5E3233F8"/>
    <w:rsid w:val="5E7DF492"/>
    <w:rsid w:val="5E907ADE"/>
    <w:rsid w:val="5EF288FA"/>
    <w:rsid w:val="5EF538BE"/>
    <w:rsid w:val="5F373D9F"/>
    <w:rsid w:val="5F635886"/>
    <w:rsid w:val="5F8AA38F"/>
    <w:rsid w:val="5FB265D8"/>
    <w:rsid w:val="5FB663F2"/>
    <w:rsid w:val="5FEE6431"/>
    <w:rsid w:val="603E9DBE"/>
    <w:rsid w:val="605467AA"/>
    <w:rsid w:val="60EB0683"/>
    <w:rsid w:val="60FB60FC"/>
    <w:rsid w:val="611048D8"/>
    <w:rsid w:val="611473B9"/>
    <w:rsid w:val="6168723D"/>
    <w:rsid w:val="61A7A0D9"/>
    <w:rsid w:val="626E469B"/>
    <w:rsid w:val="640AF989"/>
    <w:rsid w:val="640E2422"/>
    <w:rsid w:val="64165AE9"/>
    <w:rsid w:val="648FDBEB"/>
    <w:rsid w:val="64CEE294"/>
    <w:rsid w:val="64DC8CF5"/>
    <w:rsid w:val="651242E8"/>
    <w:rsid w:val="651E42BB"/>
    <w:rsid w:val="65433A40"/>
    <w:rsid w:val="65F68D9E"/>
    <w:rsid w:val="660033BA"/>
    <w:rsid w:val="66293B66"/>
    <w:rsid w:val="662A9CAA"/>
    <w:rsid w:val="66745529"/>
    <w:rsid w:val="6683795B"/>
    <w:rsid w:val="66A4150B"/>
    <w:rsid w:val="66E73CDA"/>
    <w:rsid w:val="6738490F"/>
    <w:rsid w:val="67541FCB"/>
    <w:rsid w:val="6755C5B9"/>
    <w:rsid w:val="679991D3"/>
    <w:rsid w:val="67A1D5EA"/>
    <w:rsid w:val="6805D87B"/>
    <w:rsid w:val="688D7297"/>
    <w:rsid w:val="695C70C0"/>
    <w:rsid w:val="6A3475C2"/>
    <w:rsid w:val="6AFE2AA1"/>
    <w:rsid w:val="6AFEC1D4"/>
    <w:rsid w:val="6B0C6C00"/>
    <w:rsid w:val="6B28CC98"/>
    <w:rsid w:val="6B3493E2"/>
    <w:rsid w:val="6BA248AE"/>
    <w:rsid w:val="6CA69403"/>
    <w:rsid w:val="6CCED410"/>
    <w:rsid w:val="6CD178A9"/>
    <w:rsid w:val="6D0E3EF7"/>
    <w:rsid w:val="6D3E8370"/>
    <w:rsid w:val="6DF1BD82"/>
    <w:rsid w:val="6E6676F2"/>
    <w:rsid w:val="6E9E71CD"/>
    <w:rsid w:val="6EB6389C"/>
    <w:rsid w:val="6EB66CD4"/>
    <w:rsid w:val="6EDCD576"/>
    <w:rsid w:val="6EEE359A"/>
    <w:rsid w:val="6EF15036"/>
    <w:rsid w:val="6F133BBF"/>
    <w:rsid w:val="6F58BC6B"/>
    <w:rsid w:val="6FBDC003"/>
    <w:rsid w:val="6FD7F1BB"/>
    <w:rsid w:val="705625F4"/>
    <w:rsid w:val="714004C5"/>
    <w:rsid w:val="719F8F4A"/>
    <w:rsid w:val="71F4037A"/>
    <w:rsid w:val="71F56D4F"/>
    <w:rsid w:val="726995BF"/>
    <w:rsid w:val="728EA5EE"/>
    <w:rsid w:val="72C24F68"/>
    <w:rsid w:val="733B1B88"/>
    <w:rsid w:val="73581E58"/>
    <w:rsid w:val="73602C1C"/>
    <w:rsid w:val="73E7B2A4"/>
    <w:rsid w:val="74919C8F"/>
    <w:rsid w:val="74CCDFF7"/>
    <w:rsid w:val="750C9457"/>
    <w:rsid w:val="75BAE773"/>
    <w:rsid w:val="75DBE029"/>
    <w:rsid w:val="761A722E"/>
    <w:rsid w:val="763B6F28"/>
    <w:rsid w:val="767E4016"/>
    <w:rsid w:val="7713252A"/>
    <w:rsid w:val="773677CC"/>
    <w:rsid w:val="77871CD7"/>
    <w:rsid w:val="7791343B"/>
    <w:rsid w:val="77B60AF6"/>
    <w:rsid w:val="77BBD9B1"/>
    <w:rsid w:val="77E0E75B"/>
    <w:rsid w:val="77E98114"/>
    <w:rsid w:val="78703560"/>
    <w:rsid w:val="7888C785"/>
    <w:rsid w:val="789493CA"/>
    <w:rsid w:val="7900CA48"/>
    <w:rsid w:val="7934151A"/>
    <w:rsid w:val="79A7BC1C"/>
    <w:rsid w:val="7AB21B9F"/>
    <w:rsid w:val="7AB26B1E"/>
    <w:rsid w:val="7AB981E5"/>
    <w:rsid w:val="7AF9A722"/>
    <w:rsid w:val="7B94E673"/>
    <w:rsid w:val="7BC2D6CB"/>
    <w:rsid w:val="7BC6D8BA"/>
    <w:rsid w:val="7C0ACCDA"/>
    <w:rsid w:val="7C227B55"/>
    <w:rsid w:val="7C5A67CC"/>
    <w:rsid w:val="7C6940C9"/>
    <w:rsid w:val="7D6F8613"/>
    <w:rsid w:val="7DD266F7"/>
    <w:rsid w:val="7DE0A330"/>
    <w:rsid w:val="7E25CBA1"/>
    <w:rsid w:val="7E38E3AB"/>
    <w:rsid w:val="7E414341"/>
    <w:rsid w:val="7EFADB97"/>
    <w:rsid w:val="7F8ABD43"/>
    <w:rsid w:val="7FACA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67CC"/>
  <w15:chartTrackingRefBased/>
  <w15:docId w15:val="{0714FB5C-F34E-4F88-852D-6073B36A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7E03AD5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47E03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7E0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7E03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7E03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7E03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7E03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7E03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7E03AD5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7E03AD5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47E03AD5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47E03AD5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7E03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7E03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B61CB94"/>
    <w:rPr>
      <w:color w:val="467886"/>
      <w:u w:val="single"/>
    </w:rPr>
  </w:style>
  <w:style w:type="character" w:customStyle="1" w:styleId="normaltextrun">
    <w:name w:val="normaltextrun"/>
    <w:basedOn w:val="DefaultParagraphFont"/>
    <w:uiPriority w:val="1"/>
    <w:rsid w:val="47E03AD5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47E03AD5"/>
    <w:rPr>
      <w:rFonts w:asciiTheme="minorHAnsi" w:eastAsiaTheme="minorEastAsia" w:hAnsiTheme="minorHAnsi" w:cstheme="minorBidi"/>
      <w:sz w:val="24"/>
      <w:szCs w:val="24"/>
    </w:rPr>
  </w:style>
  <w:style w:type="paragraph" w:styleId="Revision">
    <w:name w:val="Revision"/>
    <w:hidden/>
    <w:uiPriority w:val="99"/>
    <w:semiHidden/>
    <w:rsid w:val="00732109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D3B1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3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4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44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8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ready-to-work/traypack/" TargetMode="External"/><Relationship Id="rId13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atahub.freightaustralia.gov.au/explore/road" TargetMode="External"/><Relationship Id="rId12" Type="http://schemas.openxmlformats.org/officeDocument/2006/relationships/hyperlink" Target="https://www.canberraisuzu.com.au/?_gl=1*fhlocr*_gcl_au*OTU2NDY3NDE3LjE3NDA5NTc3MTU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uzu.com.au/our-range/series/n-ser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uzu.com.au/our-range/ready-to-wor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ignlime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F0E32ED1-157A-4046-A2C6-AC8A69263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AF8B8-5DAF-4315-847B-10D5AFD1F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FF96E-23B9-4919-8236-F186345AD87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168</cp:revision>
  <dcterms:created xsi:type="dcterms:W3CDTF">2025-03-06T00:15:00Z</dcterms:created>
  <dcterms:modified xsi:type="dcterms:W3CDTF">2025-04-28T04:00:00Z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